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8E" w:rsidRPr="00C9299E" w:rsidRDefault="00A9788E" w:rsidP="00A9788E">
      <w:pPr>
        <w:ind w:right="-2"/>
        <w:jc w:val="center"/>
        <w:rPr>
          <w:rFonts w:cs="Arial"/>
        </w:rPr>
      </w:pPr>
      <w:bookmarkStart w:id="0" w:name="_GoBack"/>
      <w:bookmarkEnd w:id="0"/>
    </w:p>
    <w:p w:rsidR="00A9788E" w:rsidRPr="00C9299E" w:rsidRDefault="00A9788E" w:rsidP="00A9788E">
      <w:pPr>
        <w:pStyle w:val="1"/>
      </w:pPr>
      <w:r w:rsidRPr="00C9299E">
        <w:t>АДМИНИСТРАЦИЯ ГОРОДА ЮГОРСКА</w:t>
      </w:r>
    </w:p>
    <w:p w:rsidR="00A9788E" w:rsidRPr="00C9299E" w:rsidRDefault="00A9788E" w:rsidP="00A9788E">
      <w:pPr>
        <w:pStyle w:val="1"/>
      </w:pPr>
      <w:r w:rsidRPr="00C9299E">
        <w:rPr>
          <w:szCs w:val="28"/>
        </w:rPr>
        <w:t>Ханты-Мансийского автономного округа - Югры</w:t>
      </w:r>
    </w:p>
    <w:p w:rsidR="00A9788E" w:rsidRPr="00C9299E" w:rsidRDefault="00A9788E" w:rsidP="00A9788E">
      <w:pPr>
        <w:pStyle w:val="1"/>
      </w:pPr>
    </w:p>
    <w:p w:rsidR="00A9788E" w:rsidRPr="00C9299E" w:rsidRDefault="00A9788E" w:rsidP="00A9788E">
      <w:pPr>
        <w:pStyle w:val="1"/>
      </w:pPr>
      <w:r w:rsidRPr="00C9299E">
        <w:rPr>
          <w:szCs w:val="36"/>
        </w:rPr>
        <w:t>ПОСТАНОВЛЕНИЕ</w:t>
      </w:r>
    </w:p>
    <w:p w:rsidR="00A9788E" w:rsidRPr="00C9299E" w:rsidRDefault="00A9788E" w:rsidP="00A9788E">
      <w:pPr>
        <w:rPr>
          <w:rFonts w:cs="Arial"/>
        </w:rPr>
      </w:pPr>
    </w:p>
    <w:p w:rsidR="00A9788E" w:rsidRPr="00C9299E" w:rsidRDefault="00A9788E" w:rsidP="00A9788E">
      <w:pPr>
        <w:rPr>
          <w:rFonts w:cs="Arial"/>
        </w:rPr>
      </w:pP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6"/>
        <w:gridCol w:w="4665"/>
      </w:tblGrid>
      <w:tr w:rsidR="00A9788E" w:rsidRPr="00C9299E" w:rsidTr="00B07DD3">
        <w:trPr>
          <w:trHeight w:val="227"/>
        </w:trPr>
        <w:tc>
          <w:tcPr>
            <w:tcW w:w="25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C9299E" w:rsidRDefault="00A9788E" w:rsidP="00B07DD3">
            <w:pPr>
              <w:ind w:firstLine="0"/>
              <w:rPr>
                <w:rFonts w:cs="Arial"/>
              </w:rPr>
            </w:pPr>
            <w:r w:rsidRPr="00C9299E">
              <w:rPr>
                <w:rFonts w:cs="Arial"/>
                <w:szCs w:val="28"/>
              </w:rPr>
              <w:t>от 12.12.2024</w:t>
            </w:r>
          </w:p>
        </w:tc>
        <w:tc>
          <w:tcPr>
            <w:tcW w:w="24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C9299E" w:rsidRDefault="00A9788E" w:rsidP="00B07DD3">
            <w:pPr>
              <w:jc w:val="right"/>
              <w:rPr>
                <w:rFonts w:cs="Arial"/>
              </w:rPr>
            </w:pPr>
            <w:r w:rsidRPr="00C9299E">
              <w:rPr>
                <w:rFonts w:cs="Arial"/>
                <w:szCs w:val="28"/>
              </w:rPr>
              <w:t xml:space="preserve"> № 2106-п</w:t>
            </w:r>
          </w:p>
        </w:tc>
      </w:tr>
    </w:tbl>
    <w:p w:rsidR="00A9788E" w:rsidRPr="00C9299E" w:rsidRDefault="00A9788E" w:rsidP="00A9788E">
      <w:pPr>
        <w:spacing w:line="276" w:lineRule="auto"/>
        <w:rPr>
          <w:rFonts w:cs="Arial"/>
        </w:rPr>
      </w:pPr>
      <w:r w:rsidRPr="00C9299E">
        <w:rPr>
          <w:rFonts w:cs="Arial"/>
          <w:szCs w:val="28"/>
          <w:lang w:val="en-US"/>
        </w:rPr>
        <w:t xml:space="preserve"> </w:t>
      </w:r>
    </w:p>
    <w:p w:rsidR="00A9788E" w:rsidRPr="00C9299E" w:rsidRDefault="00A9788E" w:rsidP="00A9788E">
      <w:pPr>
        <w:spacing w:line="276" w:lineRule="auto"/>
        <w:rPr>
          <w:rFonts w:cs="Arial"/>
        </w:rPr>
      </w:pPr>
    </w:p>
    <w:p w:rsidR="00A9788E" w:rsidRPr="00C9299E" w:rsidRDefault="00A9788E" w:rsidP="00A9788E">
      <w:pPr>
        <w:pStyle w:val="Title"/>
      </w:pPr>
      <w:r w:rsidRPr="00C9299E">
        <w:t xml:space="preserve">О муниципальной программе города Югорска «Развитие муниципальной службы» </w:t>
      </w:r>
    </w:p>
    <w:p w:rsidR="00A9788E" w:rsidRDefault="00A9788E" w:rsidP="00A9788E">
      <w:pPr>
        <w:autoSpaceDE w:val="0"/>
        <w:autoSpaceDN w:val="0"/>
        <w:spacing w:line="276" w:lineRule="auto"/>
        <w:ind w:firstLine="708"/>
        <w:rPr>
          <w:rFonts w:cs="Arial"/>
          <w:szCs w:val="28"/>
        </w:rPr>
      </w:pPr>
    </w:p>
    <w:p w:rsidR="00A9788E" w:rsidRPr="00A9788E" w:rsidRDefault="00A9788E" w:rsidP="00A9788E">
      <w:pPr>
        <w:autoSpaceDE w:val="0"/>
        <w:autoSpaceDN w:val="0"/>
        <w:spacing w:line="276" w:lineRule="auto"/>
        <w:ind w:firstLine="708"/>
        <w:rPr>
          <w:rFonts w:cs="Arial"/>
          <w:szCs w:val="28"/>
        </w:rPr>
      </w:pPr>
    </w:p>
    <w:p w:rsidR="00A9788E" w:rsidRDefault="00A9788E" w:rsidP="00A9788E">
      <w:pPr>
        <w:autoSpaceDE w:val="0"/>
        <w:autoSpaceDN w:val="0"/>
        <w:spacing w:line="276" w:lineRule="auto"/>
        <w:jc w:val="center"/>
        <w:rPr>
          <w:rFonts w:cs="Arial"/>
          <w:szCs w:val="28"/>
        </w:rPr>
      </w:pPr>
      <w:r w:rsidRPr="00F01E43">
        <w:rPr>
          <w:rFonts w:cs="Arial"/>
          <w:szCs w:val="28"/>
        </w:rPr>
        <w:t>(</w:t>
      </w:r>
      <w:r>
        <w:rPr>
          <w:rFonts w:cs="Arial"/>
          <w:szCs w:val="28"/>
        </w:rPr>
        <w:t xml:space="preserve">С изменениями, внесенными постановлением Администрации </w:t>
      </w:r>
      <w:hyperlink r:id="rId7" w:tooltip="постановление от 09.12.2025 0:00:00 №2453-13-п Администрация г. Югорска&#10;&#10;О внесении изменений в постановление администрации города Югорска от 12.12.2024 № 2106-п " w:history="1">
        <w:r w:rsidRPr="00F01E43">
          <w:rPr>
            <w:rStyle w:val="a3"/>
            <w:szCs w:val="28"/>
          </w:rPr>
          <w:t>от 09.12.2025 № 2453-13-п</w:t>
        </w:r>
      </w:hyperlink>
      <w:r>
        <w:rPr>
          <w:rFonts w:cs="Arial"/>
          <w:szCs w:val="28"/>
        </w:rPr>
        <w:t xml:space="preserve">, </w:t>
      </w:r>
      <w:r w:rsidRPr="001032A0">
        <w:rPr>
          <w:rFonts w:cs="Arial"/>
          <w:szCs w:val="28"/>
        </w:rPr>
        <w:t>вступает в силу после его официального опубликования, но не ранее 01.01.2026</w:t>
      </w:r>
      <w:r w:rsidRPr="00F01E43">
        <w:rPr>
          <w:rFonts w:cs="Arial"/>
          <w:szCs w:val="28"/>
        </w:rPr>
        <w:t>)</w:t>
      </w:r>
    </w:p>
    <w:p w:rsidR="00A9788E" w:rsidRPr="00F01E43" w:rsidRDefault="00A9788E" w:rsidP="00A9788E">
      <w:pPr>
        <w:autoSpaceDE w:val="0"/>
        <w:autoSpaceDN w:val="0"/>
        <w:spacing w:line="276" w:lineRule="auto"/>
        <w:jc w:val="center"/>
        <w:rPr>
          <w:rFonts w:cs="Arial"/>
          <w:szCs w:val="28"/>
        </w:rPr>
      </w:pPr>
      <w:r w:rsidRPr="00F01E43">
        <w:rPr>
          <w:rFonts w:cs="Arial"/>
          <w:szCs w:val="28"/>
        </w:rPr>
        <w:t>(</w:t>
      </w:r>
      <w:r>
        <w:rPr>
          <w:rFonts w:cs="Arial"/>
          <w:szCs w:val="28"/>
        </w:rPr>
        <w:t xml:space="preserve">С изменениями, внесенными постановлением Администрации </w:t>
      </w:r>
      <w:hyperlink r:id="rId8" w:tooltip="постановление от 29.12.2025 0:00:00 №2753-13-п Администрация г. Югорска&#10;&#10;О внесении изменений в постановление администрации города Югорска от 12.12.2024 № 2106-п " w:history="1">
        <w:r w:rsidRPr="00DD5EE6">
          <w:rPr>
            <w:rStyle w:val="a3"/>
            <w:szCs w:val="28"/>
          </w:rPr>
          <w:t>от 29.12.2025 № 2753-13-п</w:t>
        </w:r>
      </w:hyperlink>
      <w:r>
        <w:rPr>
          <w:rFonts w:cs="Arial"/>
          <w:szCs w:val="28"/>
        </w:rPr>
        <w:t>)</w:t>
      </w:r>
    </w:p>
    <w:p w:rsidR="00A9788E" w:rsidRPr="00F01E43" w:rsidRDefault="00A9788E" w:rsidP="00A9788E">
      <w:pPr>
        <w:autoSpaceDE w:val="0"/>
        <w:autoSpaceDN w:val="0"/>
        <w:spacing w:line="276" w:lineRule="auto"/>
        <w:ind w:firstLine="708"/>
        <w:rPr>
          <w:rFonts w:cs="Arial"/>
          <w:szCs w:val="28"/>
        </w:rPr>
      </w:pPr>
    </w:p>
    <w:p w:rsidR="00A9788E" w:rsidRPr="00F01E43" w:rsidRDefault="00A9788E" w:rsidP="00A9788E">
      <w:pPr>
        <w:autoSpaceDE w:val="0"/>
        <w:autoSpaceDN w:val="0"/>
        <w:spacing w:line="276" w:lineRule="auto"/>
        <w:ind w:firstLine="708"/>
        <w:rPr>
          <w:rFonts w:cs="Arial"/>
          <w:szCs w:val="28"/>
        </w:rPr>
      </w:pP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proofErr w:type="gramStart"/>
      <w:r w:rsidRPr="00C9299E">
        <w:rPr>
          <w:rFonts w:cs="Arial"/>
          <w:szCs w:val="28"/>
        </w:rPr>
        <w:t xml:space="preserve">В соответствии с </w:t>
      </w:r>
      <w:hyperlink r:id="rId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C9299E">
          <w:rPr>
            <w:rStyle w:val="a3"/>
            <w:szCs w:val="28"/>
          </w:rPr>
          <w:t>Бюджетным кодексом Российской Федерации</w:t>
        </w:r>
      </w:hyperlink>
      <w:r w:rsidRPr="00C9299E">
        <w:rPr>
          <w:rFonts w:cs="Arial"/>
          <w:szCs w:val="28"/>
        </w:rPr>
        <w:t xml:space="preserve">, Федеральным законом </w:t>
      </w:r>
      <w:hyperlink r:id="rId1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C9299E">
          <w:rPr>
            <w:rStyle w:val="a3"/>
            <w:szCs w:val="28"/>
          </w:rPr>
          <w:t>от 06.10.2003 № 131-ФЗ</w:t>
        </w:r>
      </w:hyperlink>
      <w:r w:rsidRPr="00C9299E">
        <w:rPr>
          <w:rFonts w:cs="Arial"/>
          <w:szCs w:val="28"/>
        </w:rPr>
        <w:t xml:space="preserve"> «Об общих принципах организации местного самоуправления в Российской Федерации», Указом Президента Российской Федерации от 07.05.2024 </w:t>
      </w:r>
      <w:hyperlink r:id="rId11" w:tooltip="УКАЗ от 02.04.2013 № 309 ПРЕЗИДЕНТ РФ&#10;&#10;О МЕРАХ ПО РЕАЛИЗАЦИИ ОТДЕЛЬНЫХ ПОЛОЖЕНИЙ ФЕДЕРАЛЬНОГО ЗАКОНА &quot;О ПРОТИВОДЕЙСТВИИ КОРРУПЦИИ&quot; " w:history="1">
        <w:r w:rsidRPr="00C9299E">
          <w:rPr>
            <w:rStyle w:val="a3"/>
            <w:szCs w:val="28"/>
          </w:rPr>
          <w:t>№ 309</w:t>
        </w:r>
      </w:hyperlink>
      <w:r w:rsidRPr="00C9299E">
        <w:rPr>
          <w:rFonts w:cs="Arial"/>
          <w:szCs w:val="28"/>
        </w:rPr>
        <w:t xml:space="preserve"> «О национальных целях развития Российской Федерации на период до 2030 года и на перспективу до 2036 года», постановлением администрации города Югорска </w:t>
      </w:r>
      <w:hyperlink r:id="rId12" w:tooltip="постановление от 16.08.2024 0:00:00 №1373-п Администрация г. Югорска&#10;&#10;О порядке принятия решения о разработке муниципальных программ города Югорска, их формирования, утверждения и реализации" w:history="1">
        <w:r w:rsidRPr="00C9299E">
          <w:rPr>
            <w:rStyle w:val="a3"/>
            <w:szCs w:val="28"/>
          </w:rPr>
          <w:t>от 16.08.2024 № 1373-п</w:t>
        </w:r>
      </w:hyperlink>
      <w:r w:rsidRPr="00C9299E">
        <w:rPr>
          <w:rFonts w:cs="Arial"/>
          <w:szCs w:val="28"/>
        </w:rPr>
        <w:t xml:space="preserve"> «О порядке принятия решения о разработке муниципальных программ</w:t>
      </w:r>
      <w:proofErr w:type="gramEnd"/>
      <w:r w:rsidRPr="00C9299E">
        <w:rPr>
          <w:rFonts w:cs="Arial"/>
          <w:szCs w:val="28"/>
        </w:rPr>
        <w:t xml:space="preserve"> города Югорска, их формирования, утверждения и реализации»: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>1. Утвердить муниципальную программу города Югорска «Развитие муниципальной службы» согласно приложению к настоящему постановлению.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>2. Признать утратившими силу постановления администрации города</w:t>
      </w:r>
      <w:r>
        <w:rPr>
          <w:rFonts w:cs="Arial"/>
          <w:szCs w:val="28"/>
        </w:rPr>
        <w:t xml:space="preserve"> </w:t>
      </w:r>
      <w:r w:rsidRPr="00C9299E">
        <w:rPr>
          <w:rFonts w:cs="Arial"/>
          <w:szCs w:val="28"/>
        </w:rPr>
        <w:t>Югорска: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13" w:tooltip="постановление от 30.10.2018 0:03:13 №2997 Администрация г. Югорска&#10;&#10;О муниципальной программе " w:history="1">
        <w:r w:rsidRPr="0059238B">
          <w:rPr>
            <w:rStyle w:val="a3"/>
            <w:szCs w:val="28"/>
          </w:rPr>
          <w:t>от 30.10.2018 № 2997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</w:t>
      </w:r>
      <w:r>
        <w:rPr>
          <w:rFonts w:cs="Arial"/>
          <w:szCs w:val="28"/>
        </w:rPr>
        <w:t xml:space="preserve"> </w:t>
      </w:r>
      <w:r w:rsidRPr="00C9299E">
        <w:rPr>
          <w:rFonts w:cs="Arial"/>
          <w:szCs w:val="28"/>
        </w:rPr>
        <w:t>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14" w:tooltip="постановление от 10.10.2019 15:45:15 №2179 Администрация г. Югорска&#10;&#10; О внесении изменений  в постановление администрации города Югорска от 30.10.2018 № 2997 " w:history="1">
        <w:r w:rsidRPr="00A73026">
          <w:rPr>
            <w:rStyle w:val="a3"/>
            <w:szCs w:val="28"/>
          </w:rPr>
          <w:t>от 10.10.2019 № 2179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от 30.10.2018 № 2997 «О муниципальной программе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15" w:tooltip="постановление от 11.12.2019 15:53:38 №2654 Администрация г. Югорска&#10;&#10; О внесении изменений в постановление администрации города Югорска от 30.10.2018 № 2997 " w:history="1">
        <w:r w:rsidRPr="00A73026">
          <w:rPr>
            <w:rStyle w:val="a3"/>
            <w:szCs w:val="28"/>
          </w:rPr>
          <w:t>от 11.12.2019 № 2654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16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17" w:tooltip="постановление от 25.09.2020 0:00:00 №1369 Администрация г. Югорска&#10;&#10;О внесении изменения в постановление администрации города Югорска от 30.10.2018 № 2997 " w:history="1">
        <w:r w:rsidRPr="005534C6">
          <w:rPr>
            <w:rStyle w:val="a3"/>
            <w:szCs w:val="28"/>
          </w:rPr>
          <w:t>от 25.09.2020 № 1369</w:t>
        </w:r>
      </w:hyperlink>
      <w:r w:rsidRPr="00C9299E">
        <w:rPr>
          <w:rFonts w:cs="Arial"/>
          <w:szCs w:val="28"/>
        </w:rPr>
        <w:t xml:space="preserve"> «О внесении изменения в постановление администрации города Югорска </w:t>
      </w:r>
      <w:hyperlink r:id="rId18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lastRenderedPageBreak/>
        <w:t xml:space="preserve">- </w:t>
      </w:r>
      <w:hyperlink r:id="rId19" w:tooltip="постановление от 21.12.2020 0:00:00 №1914 Администрация г. Югорска&#10;&#10;О внесении изменений в постановление администрации города Югорска от 30.10.2018  № 2997 " w:history="1">
        <w:r w:rsidRPr="00C11932">
          <w:rPr>
            <w:rStyle w:val="a3"/>
            <w:szCs w:val="28"/>
          </w:rPr>
          <w:t>от 21.12.2020 № 1914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20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21" w:tooltip="постановление от 21.12.2020 0:00:00 №1915 Администрация г. Югорска&#10;&#10;О внесении изменений в постановление администрации города Югорска от 30.10.2018  № 2997 " w:history="1">
        <w:r w:rsidRPr="00C11932">
          <w:rPr>
            <w:rStyle w:val="a3"/>
            <w:szCs w:val="28"/>
          </w:rPr>
          <w:t>от 21.12.2020 № 1915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22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23" w:tooltip="постановление от 26.04.2021 0:00:00 №599-п Администрация г. Югорска&#10;&#10;О внесении изменений в постановление администрации города Югорска от 30.10.2018 № 2997 " w:history="1">
        <w:r w:rsidRPr="00C11932">
          <w:rPr>
            <w:rStyle w:val="a3"/>
            <w:szCs w:val="28"/>
          </w:rPr>
          <w:t>от 26.04.2021 № 599-п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24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25" w:tooltip="постановление от 24.09.2021 0:00:00 №1786-п Администрация г. Югорска&#10;&#10;О внесении изменений в постановление администрации города Югорска от 30.10.2018 № 2997 " w:history="1">
        <w:r w:rsidRPr="00C11932">
          <w:rPr>
            <w:rStyle w:val="a3"/>
            <w:szCs w:val="28"/>
          </w:rPr>
          <w:t>от 24.09.2021 № 1786-п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26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27" w:tooltip="постановление от 15.11.2021 0:00:00 №2160-п Администрация г. Югорска&#10;&#10;О внесении изменений в постановление администрации города Югорска от 30.10.2018 № 2997 О муниципальной  программе города Югорска " w:history="1">
        <w:r w:rsidRPr="00C11932">
          <w:rPr>
            <w:rStyle w:val="a3"/>
            <w:szCs w:val="28"/>
          </w:rPr>
          <w:t>от 15.11.2021 № 2160-п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28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29" w:tooltip="постановление от 20.12.2021 0:00:00 №2430-п Администрация г. Югорска&#10;&#10;О внесении изменений в постановление администрации города Югорска от 30.10.2018 № 2997 " w:history="1">
        <w:r w:rsidRPr="008D5358">
          <w:rPr>
            <w:rStyle w:val="a3"/>
            <w:szCs w:val="28"/>
          </w:rPr>
          <w:t>от 20.12.2021 № 2430-п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30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31" w:tooltip="постановление от 25.02.2022 12:41:24 №348-п Администрация г. Югорска&#10;&#10;О внесении изменений в постановление администрации города Югорска от 30.10.2018 № 2997" w:history="1">
        <w:r w:rsidRPr="008D5358">
          <w:rPr>
            <w:rStyle w:val="a3"/>
            <w:szCs w:val="28"/>
          </w:rPr>
          <w:t>от 25.02.2022 № 348-п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32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33" w:tooltip="постановление от 21.06.2022 0:00:00 №1317-п Администрация г. Югорска&#10;&#10;О внесении изменений в постановление администрации города Югорска от 30.10.2018 № 2997" w:history="1">
        <w:r w:rsidRPr="008D5358">
          <w:rPr>
            <w:rStyle w:val="a3"/>
            <w:szCs w:val="28"/>
          </w:rPr>
          <w:t>от 21.06.2022 № 1317-п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34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35" w:tooltip="постановление от 10.11.2022 0:00:00 №2357-п Администрация г. Югорска&#10;&#10;О внесении изменений в постановление администрации города Югорска от 30.10.2018 № 2997" w:history="1">
        <w:r w:rsidRPr="008D5358">
          <w:rPr>
            <w:rStyle w:val="a3"/>
            <w:szCs w:val="28"/>
          </w:rPr>
          <w:t>от 10.11.2022 № 2357-п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36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37" w:tooltip="постановление от 11.11.2022 0:00:00 №2368-п Администрация г. Югорска&#10;&#10;О внесении изменений в постановление администрации города Югорска от 30.10.2018 № 2997" w:history="1">
        <w:r w:rsidRPr="008D5358">
          <w:rPr>
            <w:rStyle w:val="a3"/>
            <w:szCs w:val="28"/>
          </w:rPr>
          <w:t>от 11.11.2022 № 2368-п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38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39" w:tooltip="постановление от 21.12.2022 0:00:00 №2686-п Администрация г. Югорска&#10;&#10;О внесении изменений в постановление администрации города Югорска от 30.10.2018 № 2997" w:history="1">
        <w:r w:rsidRPr="008D5358">
          <w:rPr>
            <w:rStyle w:val="a3"/>
            <w:szCs w:val="28"/>
          </w:rPr>
          <w:t>от 21.12.2022 № 2686-п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40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41" w:tooltip="постановление от 20.01.2023 0:00:00 №60-п Администрация г. Югорска&#10;&#10;О внесении изменения в постановление администрации города Югорска от 30.10.2018 № 2997" w:history="1">
        <w:r w:rsidRPr="008D5358">
          <w:rPr>
            <w:rStyle w:val="a3"/>
            <w:szCs w:val="28"/>
          </w:rPr>
          <w:t>от 20.01.2023 № 60-п</w:t>
        </w:r>
      </w:hyperlink>
      <w:r w:rsidRPr="00C9299E">
        <w:rPr>
          <w:rFonts w:cs="Arial"/>
          <w:szCs w:val="28"/>
        </w:rPr>
        <w:t xml:space="preserve"> «О внесении изменения в постановление администрации города Югорска </w:t>
      </w:r>
      <w:hyperlink r:id="rId42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43" w:tooltip="постановление от 30.01.2023 0:00:00 №113-п Администрация г. Югорска&#10;&#10;О внесении изменений в постановление администрации города Югорска от 30.10.2018 № 2997" w:history="1">
        <w:r w:rsidRPr="008D5358">
          <w:rPr>
            <w:rStyle w:val="a3"/>
            <w:szCs w:val="28"/>
          </w:rPr>
          <w:t>от 30.01.2023 № 113-п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44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45" w:tooltip="постановление от 03.11.2023 0:00:00 №1521-п Администрация г. Югорска&#10;&#10;О внесении изменений в постановление администрации города Югорска от 30.10.2018 № 2997" w:history="1">
        <w:r w:rsidRPr="004C6B1B">
          <w:rPr>
            <w:rStyle w:val="a3"/>
            <w:szCs w:val="28"/>
          </w:rPr>
          <w:t>от 03.11.2023 № 1521-п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46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47" w:tooltip="постановление от 10.11.2023 0:00:00 №1553-п Администрация г. Югорска&#10;&#10;О внесении изменений в постановление администрации города Югорска от 30.10.2018 № 2997" w:history="1">
        <w:r w:rsidRPr="0099274F">
          <w:rPr>
            <w:rStyle w:val="a3"/>
            <w:szCs w:val="28"/>
          </w:rPr>
          <w:t>от 10.11.2023 № 1553-п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48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8"/>
        <w:rPr>
          <w:rFonts w:cs="Arial"/>
        </w:rPr>
      </w:pPr>
      <w:r w:rsidRPr="00C9299E">
        <w:rPr>
          <w:rFonts w:cs="Arial"/>
          <w:szCs w:val="28"/>
        </w:rPr>
        <w:lastRenderedPageBreak/>
        <w:t xml:space="preserve">- </w:t>
      </w:r>
      <w:hyperlink r:id="rId49" w:tooltip="постановление от 25.12.2023 0:00:00 №1852-п Администрация г. Югорска&#10;&#10;О внесении изменений в постановление администрации города Югорска от 30.10.2018 № 2997" w:history="1">
        <w:r w:rsidRPr="0099274F">
          <w:rPr>
            <w:rStyle w:val="a3"/>
            <w:szCs w:val="28"/>
          </w:rPr>
          <w:t>от 25.12.2023 № 1852-п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50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Default="00A9788E" w:rsidP="00A9788E">
      <w:pPr>
        <w:autoSpaceDE w:val="0"/>
        <w:autoSpaceDN w:val="0"/>
        <w:spacing w:line="276" w:lineRule="auto"/>
        <w:ind w:firstLine="708"/>
        <w:rPr>
          <w:rFonts w:cs="Arial"/>
          <w:szCs w:val="28"/>
        </w:rPr>
      </w:pPr>
      <w:r w:rsidRPr="00C9299E">
        <w:rPr>
          <w:rFonts w:cs="Arial"/>
          <w:szCs w:val="28"/>
        </w:rPr>
        <w:t xml:space="preserve">- </w:t>
      </w:r>
      <w:hyperlink r:id="rId51" w:tooltip="постановление от 24.01.2024 0:00:00 №79-п Администрация г. Югорска&#10;&#10;О внесении изменений в постановление администрации города Югорска от 30.10.2018 № 2997" w:history="1">
        <w:r w:rsidRPr="0099274F">
          <w:rPr>
            <w:rStyle w:val="a3"/>
            <w:szCs w:val="28"/>
          </w:rPr>
          <w:t>от 24.01.2024 № 79-п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52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службы»;</w:t>
      </w:r>
    </w:p>
    <w:p w:rsidR="00A9788E" w:rsidRPr="00C9299E" w:rsidRDefault="00A9788E" w:rsidP="00A9788E">
      <w:pPr>
        <w:autoSpaceDE w:val="0"/>
        <w:autoSpaceDN w:val="0"/>
        <w:spacing w:line="276" w:lineRule="auto"/>
        <w:ind w:firstLine="709"/>
        <w:rPr>
          <w:rFonts w:cs="Arial"/>
        </w:rPr>
      </w:pPr>
      <w:r w:rsidRPr="00C9299E">
        <w:rPr>
          <w:rFonts w:cs="Arial"/>
          <w:szCs w:val="28"/>
        </w:rPr>
        <w:t xml:space="preserve">- </w:t>
      </w:r>
      <w:hyperlink r:id="rId53" w:tooltip="постановление от 17.05.2024 0:00:00 №804-п Администрация г. Югорска&#10;&#10;О внесении изменений в постановление администрации города Югорска от 30.10.2018 № 2997 " w:history="1">
        <w:r w:rsidRPr="0099274F">
          <w:rPr>
            <w:rStyle w:val="a3"/>
            <w:szCs w:val="28"/>
          </w:rPr>
          <w:t>от 17.05.2024 № 804-п</w:t>
        </w:r>
      </w:hyperlink>
      <w:r w:rsidRPr="00C9299E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54" w:history="1">
        <w:r>
          <w:rPr>
            <w:rStyle w:val="a3"/>
            <w:szCs w:val="28"/>
          </w:rPr>
          <w:t xml:space="preserve">от 30.10.2018 № 2997 </w:t>
        </w:r>
      </w:hyperlink>
      <w:r w:rsidRPr="00C9299E">
        <w:rPr>
          <w:rFonts w:cs="Arial"/>
          <w:szCs w:val="28"/>
        </w:rPr>
        <w:t xml:space="preserve"> «О муниципальной программе города Югорска «Развитие муниципальной службы».</w:t>
      </w:r>
    </w:p>
    <w:p w:rsidR="00A9788E" w:rsidRPr="00C9299E" w:rsidRDefault="00A9788E" w:rsidP="00A9788E">
      <w:pPr>
        <w:spacing w:line="276" w:lineRule="auto"/>
        <w:ind w:firstLine="709"/>
        <w:rPr>
          <w:rFonts w:cs="Arial"/>
        </w:rPr>
      </w:pPr>
      <w:r w:rsidRPr="00C9299E">
        <w:rPr>
          <w:rFonts w:cs="Arial"/>
          <w:color w:val="000000"/>
          <w:szCs w:val="28"/>
        </w:rPr>
        <w:t>3.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9788E" w:rsidRPr="00C9299E" w:rsidRDefault="00A9788E" w:rsidP="00A9788E">
      <w:pPr>
        <w:spacing w:line="276" w:lineRule="auto"/>
        <w:ind w:firstLine="709"/>
        <w:rPr>
          <w:rFonts w:cs="Arial"/>
        </w:rPr>
      </w:pPr>
      <w:r w:rsidRPr="00C9299E">
        <w:rPr>
          <w:rFonts w:cs="Arial"/>
          <w:color w:val="000000"/>
          <w:szCs w:val="28"/>
        </w:rPr>
        <w:t>4. Настоящее постановление вступает в силу после его официального опубликования, но не ранее 01.01.2025.</w:t>
      </w:r>
    </w:p>
    <w:p w:rsidR="00A9788E" w:rsidRPr="00C9299E" w:rsidRDefault="00A9788E" w:rsidP="00A9788E">
      <w:pPr>
        <w:spacing w:line="276" w:lineRule="auto"/>
        <w:ind w:firstLine="709"/>
        <w:rPr>
          <w:rFonts w:cs="Arial"/>
        </w:rPr>
      </w:pPr>
      <w:r w:rsidRPr="00C9299E">
        <w:rPr>
          <w:rFonts w:cs="Arial"/>
          <w:color w:val="000000"/>
          <w:szCs w:val="28"/>
        </w:rPr>
        <w:t xml:space="preserve">5. </w:t>
      </w:r>
      <w:proofErr w:type="gramStart"/>
      <w:r w:rsidRPr="00C9299E">
        <w:rPr>
          <w:rFonts w:cs="Arial"/>
          <w:color w:val="000000"/>
          <w:szCs w:val="28"/>
        </w:rPr>
        <w:t>Контроль за</w:t>
      </w:r>
      <w:proofErr w:type="gramEnd"/>
      <w:r w:rsidRPr="00C9299E">
        <w:rPr>
          <w:rFonts w:cs="Arial"/>
          <w:color w:val="000000"/>
          <w:szCs w:val="28"/>
        </w:rPr>
        <w:t xml:space="preserve"> выполнением постановления возложить на </w:t>
      </w:r>
      <w:r w:rsidRPr="00C9299E">
        <w:rPr>
          <w:rFonts w:cs="Arial"/>
          <w:szCs w:val="28"/>
        </w:rPr>
        <w:t>начальника Управления по вопросам муниципальной службы, кадров и наград администрации города Югорска Волкову Л.А.</w:t>
      </w:r>
    </w:p>
    <w:p w:rsidR="00A9788E" w:rsidRPr="00C9299E" w:rsidRDefault="00A9788E" w:rsidP="00A9788E">
      <w:pPr>
        <w:spacing w:line="276" w:lineRule="auto"/>
        <w:ind w:firstLine="709"/>
        <w:rPr>
          <w:rFonts w:cs="Arial"/>
        </w:rPr>
      </w:pPr>
    </w:p>
    <w:p w:rsidR="00A9788E" w:rsidRPr="00C9299E" w:rsidRDefault="00A9788E" w:rsidP="00A9788E">
      <w:pPr>
        <w:spacing w:line="276" w:lineRule="auto"/>
        <w:rPr>
          <w:rFonts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2"/>
        <w:gridCol w:w="3930"/>
        <w:gridCol w:w="1937"/>
      </w:tblGrid>
      <w:tr w:rsidR="00A9788E" w:rsidRPr="0059238B" w:rsidTr="00B07DD3">
        <w:trPr>
          <w:trHeight w:val="1443"/>
        </w:trPr>
        <w:tc>
          <w:tcPr>
            <w:tcW w:w="1902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9788E" w:rsidRPr="0059238B" w:rsidRDefault="00A9788E" w:rsidP="00B07DD3">
            <w:pPr>
              <w:ind w:firstLine="0"/>
              <w:rPr>
                <w:rFonts w:cs="Arial"/>
                <w:bCs/>
                <w:szCs w:val="28"/>
              </w:rPr>
            </w:pPr>
          </w:p>
          <w:p w:rsidR="00A9788E" w:rsidRPr="0059238B" w:rsidRDefault="00A9788E" w:rsidP="00B07DD3">
            <w:pPr>
              <w:ind w:firstLine="0"/>
              <w:rPr>
                <w:rFonts w:cs="Arial"/>
              </w:rPr>
            </w:pPr>
            <w:r w:rsidRPr="0059238B">
              <w:rPr>
                <w:rFonts w:cs="Arial"/>
                <w:bCs/>
                <w:szCs w:val="28"/>
              </w:rPr>
              <w:t>Глава города Югорска</w:t>
            </w:r>
          </w:p>
        </w:tc>
        <w:tc>
          <w:tcPr>
            <w:tcW w:w="207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9788E" w:rsidRPr="0059238B" w:rsidRDefault="00A9788E" w:rsidP="00B07DD3">
            <w:pPr>
              <w:jc w:val="center"/>
              <w:rPr>
                <w:rFonts w:cs="Arial"/>
              </w:rPr>
            </w:pPr>
            <w:r w:rsidRPr="0059238B">
              <w:rPr>
                <w:rFonts w:cs="Arial"/>
                <w:color w:val="D9D9D9"/>
              </w:rPr>
              <w:t>]</w:t>
            </w:r>
          </w:p>
        </w:tc>
        <w:tc>
          <w:tcPr>
            <w:tcW w:w="1023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9788E" w:rsidRPr="0059238B" w:rsidRDefault="00A9788E" w:rsidP="00B07DD3">
            <w:pPr>
              <w:jc w:val="right"/>
              <w:rPr>
                <w:rFonts w:cs="Arial"/>
                <w:bCs/>
                <w:szCs w:val="28"/>
              </w:rPr>
            </w:pPr>
          </w:p>
          <w:p w:rsidR="00A9788E" w:rsidRPr="0059238B" w:rsidRDefault="00A9788E" w:rsidP="00B07DD3">
            <w:pPr>
              <w:ind w:firstLine="0"/>
              <w:jc w:val="right"/>
              <w:rPr>
                <w:rFonts w:cs="Arial"/>
              </w:rPr>
            </w:pPr>
            <w:r w:rsidRPr="0059238B">
              <w:rPr>
                <w:rFonts w:cs="Arial"/>
                <w:bCs/>
                <w:szCs w:val="28"/>
              </w:rPr>
              <w:t>А.Ю. Харлов</w:t>
            </w:r>
          </w:p>
        </w:tc>
      </w:tr>
    </w:tbl>
    <w:p w:rsidR="00A9788E" w:rsidRPr="00C9299E" w:rsidRDefault="00A9788E" w:rsidP="00A9788E">
      <w:pPr>
        <w:rPr>
          <w:rFonts w:cs="Arial"/>
        </w:rPr>
      </w:pPr>
    </w:p>
    <w:p w:rsidR="00A9788E" w:rsidRDefault="00A9788E" w:rsidP="00A9788E">
      <w:pPr>
        <w:spacing w:line="276" w:lineRule="auto"/>
        <w:jc w:val="right"/>
        <w:rPr>
          <w:rFonts w:cs="Arial"/>
          <w:szCs w:val="26"/>
        </w:rPr>
        <w:sectPr w:rsidR="00A9788E" w:rsidSect="00467CD0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9299E">
        <w:rPr>
          <w:rFonts w:cs="Arial"/>
          <w:szCs w:val="26"/>
        </w:rPr>
        <w:br w:type="page"/>
      </w:r>
    </w:p>
    <w:p w:rsidR="00A9788E" w:rsidRPr="00C9299E" w:rsidRDefault="00A9788E" w:rsidP="00A9788E">
      <w:pPr>
        <w:pStyle w:val="1"/>
        <w:jc w:val="right"/>
      </w:pPr>
      <w:r w:rsidRPr="00C9299E">
        <w:lastRenderedPageBreak/>
        <w:t>Приложение</w:t>
      </w:r>
    </w:p>
    <w:p w:rsidR="00A9788E" w:rsidRPr="00C9299E" w:rsidRDefault="00A9788E" w:rsidP="00A9788E">
      <w:pPr>
        <w:pStyle w:val="1"/>
        <w:jc w:val="right"/>
      </w:pPr>
      <w:r w:rsidRPr="00C9299E">
        <w:t>к постановлению</w:t>
      </w:r>
    </w:p>
    <w:p w:rsidR="00A9788E" w:rsidRPr="00C9299E" w:rsidRDefault="00A9788E" w:rsidP="00A9788E">
      <w:pPr>
        <w:pStyle w:val="1"/>
        <w:jc w:val="right"/>
      </w:pPr>
      <w:r w:rsidRPr="00C9299E">
        <w:t>администрации города Югорска</w:t>
      </w:r>
    </w:p>
    <w:p w:rsidR="00A9788E" w:rsidRPr="00C9299E" w:rsidRDefault="00A9788E" w:rsidP="00A9788E">
      <w:pPr>
        <w:pStyle w:val="1"/>
        <w:jc w:val="right"/>
      </w:pPr>
      <w:r w:rsidRPr="00C9299E">
        <w:rPr>
          <w:color w:val="000000"/>
        </w:rPr>
        <w:t>от 12.12.2024 № 2106-п</w:t>
      </w:r>
    </w:p>
    <w:p w:rsidR="00A9788E" w:rsidRPr="00C9299E" w:rsidRDefault="00A9788E" w:rsidP="00A9788E">
      <w:pPr>
        <w:pStyle w:val="1"/>
      </w:pPr>
    </w:p>
    <w:p w:rsidR="00A9788E" w:rsidRPr="00C9299E" w:rsidRDefault="00A9788E" w:rsidP="00A9788E">
      <w:pPr>
        <w:pStyle w:val="1"/>
      </w:pPr>
      <w:r w:rsidRPr="00C9299E">
        <w:t>Муниципальная программа города Югорска</w:t>
      </w:r>
    </w:p>
    <w:p w:rsidR="00A9788E" w:rsidRPr="00C9299E" w:rsidRDefault="00A9788E" w:rsidP="00A9788E">
      <w:pPr>
        <w:pStyle w:val="1"/>
      </w:pPr>
      <w:r w:rsidRPr="00C9299E">
        <w:t>«Развитие муниципальной службы»</w:t>
      </w:r>
    </w:p>
    <w:p w:rsidR="00A9788E" w:rsidRPr="00C9299E" w:rsidRDefault="00A9788E" w:rsidP="00A9788E">
      <w:pPr>
        <w:pStyle w:val="1"/>
      </w:pPr>
      <w:r w:rsidRPr="00C9299E">
        <w:t>(далее-муниципальная программа)</w:t>
      </w:r>
    </w:p>
    <w:p w:rsidR="00A9788E" w:rsidRPr="00C9299E" w:rsidRDefault="00A9788E" w:rsidP="00A9788E">
      <w:pPr>
        <w:autoSpaceDE w:val="0"/>
        <w:autoSpaceDN w:val="0"/>
        <w:spacing w:line="276" w:lineRule="auto"/>
        <w:jc w:val="center"/>
        <w:rPr>
          <w:rFonts w:cs="Arial"/>
        </w:rPr>
      </w:pPr>
    </w:p>
    <w:p w:rsidR="00A9788E" w:rsidRPr="00C9299E" w:rsidRDefault="00A9788E" w:rsidP="00A9788E">
      <w:pPr>
        <w:autoSpaceDE w:val="0"/>
        <w:autoSpaceDN w:val="0"/>
        <w:spacing w:line="276" w:lineRule="auto"/>
        <w:jc w:val="center"/>
        <w:rPr>
          <w:rFonts w:cs="Arial"/>
        </w:rPr>
      </w:pPr>
      <w:r w:rsidRPr="00C9299E">
        <w:rPr>
          <w:rFonts w:cs="Arial"/>
          <w:szCs w:val="28"/>
        </w:rPr>
        <w:t>Паспорт муниципальной программы</w:t>
      </w:r>
    </w:p>
    <w:p w:rsidR="00A9788E" w:rsidRPr="00C9299E" w:rsidRDefault="00A9788E" w:rsidP="00A9788E">
      <w:pPr>
        <w:autoSpaceDE w:val="0"/>
        <w:autoSpaceDN w:val="0"/>
        <w:spacing w:line="276" w:lineRule="auto"/>
        <w:jc w:val="center"/>
        <w:rPr>
          <w:rFonts w:cs="Arial"/>
        </w:rPr>
      </w:pPr>
    </w:p>
    <w:p w:rsidR="00A9788E" w:rsidRPr="00C9299E" w:rsidRDefault="00A9788E" w:rsidP="00A9788E">
      <w:pPr>
        <w:pStyle w:val="2"/>
      </w:pPr>
      <w:r w:rsidRPr="00C9299E">
        <w:t>1. Основные положения</w:t>
      </w:r>
    </w:p>
    <w:p w:rsidR="00A9788E" w:rsidRPr="00C9299E" w:rsidRDefault="00A9788E" w:rsidP="00A9788E">
      <w:pPr>
        <w:autoSpaceDE w:val="0"/>
        <w:autoSpaceDN w:val="0"/>
        <w:spacing w:line="276" w:lineRule="auto"/>
        <w:jc w:val="center"/>
        <w:rPr>
          <w:rFonts w:cs="Arial"/>
        </w:rPr>
      </w:pPr>
    </w:p>
    <w:tbl>
      <w:tblPr>
        <w:tblW w:w="1485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7767"/>
      </w:tblGrid>
      <w:tr w:rsidR="00A9788E" w:rsidRPr="00C9299E" w:rsidTr="00B07DD3">
        <w:trPr>
          <w:trHeight w:val="567"/>
        </w:trPr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7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Волкова Любовь Александровна, начальник Управления по вопросам муниципальной службы, кадров и наград администрации города Югорска</w:t>
            </w:r>
          </w:p>
        </w:tc>
      </w:tr>
      <w:tr w:rsidR="00A9788E" w:rsidRPr="00C9299E" w:rsidTr="00B07DD3">
        <w:trPr>
          <w:trHeight w:val="567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 xml:space="preserve">Управление по вопросам муниципальной службы, кадров и наград администрации города Югорска (далее - </w:t>
            </w:r>
            <w:proofErr w:type="spellStart"/>
            <w:r w:rsidRPr="0059238B">
              <w:rPr>
                <w:rFonts w:cs="Arial"/>
                <w:sz w:val="20"/>
                <w:szCs w:val="20"/>
              </w:rPr>
              <w:t>УМСКиН</w:t>
            </w:r>
            <w:proofErr w:type="spellEnd"/>
            <w:r w:rsidRPr="0059238B">
              <w:rPr>
                <w:rFonts w:cs="Arial"/>
                <w:sz w:val="20"/>
                <w:szCs w:val="20"/>
              </w:rPr>
              <w:t>)</w:t>
            </w:r>
          </w:p>
        </w:tc>
      </w:tr>
      <w:tr w:rsidR="00A9788E" w:rsidRPr="00C9299E" w:rsidTr="00B07DD3">
        <w:trPr>
          <w:trHeight w:val="333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2025-2030</w:t>
            </w:r>
          </w:p>
        </w:tc>
      </w:tr>
      <w:tr w:rsidR="00A9788E" w:rsidRPr="00C9299E" w:rsidTr="00B07DD3">
        <w:trPr>
          <w:trHeight w:val="423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autoSpaceDE w:val="0"/>
              <w:autoSpaceDN w:val="0"/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Повышение эффективности муниципальной службы в городе Югорске</w:t>
            </w:r>
          </w:p>
        </w:tc>
      </w:tr>
      <w:tr w:rsidR="00A9788E" w:rsidRPr="00C9299E" w:rsidTr="00B07DD3">
        <w:trPr>
          <w:trHeight w:val="264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pStyle w:val="ConsPlusNormal0"/>
              <w:ind w:firstLine="5"/>
            </w:pPr>
            <w:r w:rsidRPr="0059238B">
              <w:t>-</w:t>
            </w:r>
          </w:p>
        </w:tc>
      </w:tr>
      <w:tr w:rsidR="00107887" w:rsidRPr="00C9299E" w:rsidTr="00B07DD3">
        <w:trPr>
          <w:trHeight w:val="412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887" w:rsidRPr="00107887" w:rsidRDefault="00107887" w:rsidP="00F33681">
            <w:pPr>
              <w:pStyle w:val="a9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887">
              <w:rPr>
                <w:rFonts w:ascii="Arial" w:hAnsi="Arial" w:cs="Arial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887" w:rsidRPr="00107887" w:rsidRDefault="00107887" w:rsidP="00107887">
            <w:pPr>
              <w:pStyle w:val="a9"/>
              <w:spacing w:line="276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887">
              <w:rPr>
                <w:rFonts w:ascii="Arial" w:hAnsi="Arial" w:cs="Arial"/>
                <w:sz w:val="20"/>
                <w:szCs w:val="20"/>
              </w:rPr>
              <w:t>4 362,4 тыс. рублей</w:t>
            </w:r>
          </w:p>
        </w:tc>
      </w:tr>
      <w:tr w:rsidR="00A9788E" w:rsidRPr="00C9299E" w:rsidTr="00B07DD3">
        <w:trPr>
          <w:trHeight w:val="412"/>
        </w:trPr>
        <w:tc>
          <w:tcPr>
            <w:tcW w:w="148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88E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(С</w:t>
            </w:r>
            <w:r w:rsidRPr="00F01E43">
              <w:rPr>
                <w:rFonts w:cs="Arial"/>
                <w:sz w:val="20"/>
                <w:szCs w:val="20"/>
              </w:rPr>
              <w:t>трока «Объемы финансового обеспечения за весь период реализации» раздел</w:t>
            </w:r>
            <w:r>
              <w:rPr>
                <w:rFonts w:cs="Arial"/>
                <w:sz w:val="20"/>
                <w:szCs w:val="20"/>
              </w:rPr>
              <w:t>а</w:t>
            </w:r>
            <w:r w:rsidRPr="00F01E43">
              <w:rPr>
                <w:rFonts w:cs="Arial"/>
                <w:sz w:val="20"/>
                <w:szCs w:val="20"/>
              </w:rPr>
              <w:t xml:space="preserve"> 1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1E43">
              <w:rPr>
                <w:rFonts w:cs="Arial"/>
                <w:sz w:val="20"/>
                <w:szCs w:val="20"/>
              </w:rPr>
              <w:t xml:space="preserve">изложена в новой редакции постановлением Администрации </w:t>
            </w:r>
            <w:hyperlink r:id="rId61" w:tooltip="постановление от 09.12.2025 0:00:00 №2453-13-п Администрация г. Югорска&#10;&#10;О внесении изменений в постановление администрации города Югорска от 12.12.2024 № 2106-п " w:history="1">
              <w:r w:rsidRPr="00F01E43">
                <w:rPr>
                  <w:rStyle w:val="a3"/>
                  <w:sz w:val="20"/>
                  <w:szCs w:val="20"/>
                </w:rPr>
                <w:t>от 09.12.2025 № 2453-13-п</w:t>
              </w:r>
            </w:hyperlink>
            <w:r w:rsidRPr="00F01E43">
              <w:rPr>
                <w:rFonts w:cs="Arial"/>
                <w:sz w:val="20"/>
                <w:szCs w:val="20"/>
              </w:rPr>
              <w:t>)</w:t>
            </w:r>
          </w:p>
          <w:p w:rsidR="00A9788E" w:rsidRPr="00F01E43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(С</w:t>
            </w:r>
            <w:r w:rsidRPr="00F01E43">
              <w:rPr>
                <w:rFonts w:cs="Arial"/>
                <w:sz w:val="20"/>
                <w:szCs w:val="20"/>
              </w:rPr>
              <w:t>трока «Объемы финансового обеспечения за весь период реализации» раздел</w:t>
            </w:r>
            <w:r>
              <w:rPr>
                <w:rFonts w:cs="Arial"/>
                <w:sz w:val="20"/>
                <w:szCs w:val="20"/>
              </w:rPr>
              <w:t>а</w:t>
            </w:r>
            <w:r w:rsidRPr="00F01E43">
              <w:rPr>
                <w:rFonts w:cs="Arial"/>
                <w:sz w:val="20"/>
                <w:szCs w:val="20"/>
              </w:rPr>
              <w:t xml:space="preserve"> 1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1E43">
              <w:rPr>
                <w:rFonts w:cs="Arial"/>
                <w:sz w:val="20"/>
                <w:szCs w:val="20"/>
              </w:rPr>
              <w:t xml:space="preserve">изложена в новой редакции </w:t>
            </w:r>
            <w:r w:rsidRPr="00DD5EE6">
              <w:rPr>
                <w:rFonts w:cs="Arial"/>
                <w:sz w:val="20"/>
                <w:szCs w:val="20"/>
              </w:rPr>
              <w:t xml:space="preserve">постановлением Администрации </w:t>
            </w:r>
            <w:hyperlink r:id="rId62" w:tooltip="постановление от 29.12.2025 0:00:00 №2753-13-п Администрация г. Югорска&#10;&#10;О внесении изменений в постановление администрации города Югорска от 12.12.2024 № 2106-п " w:history="1">
              <w:r w:rsidRPr="00DD5EE6">
                <w:rPr>
                  <w:rStyle w:val="a3"/>
                  <w:sz w:val="20"/>
                  <w:szCs w:val="20"/>
                </w:rPr>
                <w:t>от 29.12.2025 № 2753-13-п</w:t>
              </w:r>
            </w:hyperlink>
            <w:r w:rsidRPr="00DD5EE6">
              <w:rPr>
                <w:rFonts w:cs="Arial"/>
                <w:sz w:val="20"/>
                <w:szCs w:val="20"/>
              </w:rPr>
              <w:t>)</w:t>
            </w:r>
          </w:p>
        </w:tc>
      </w:tr>
      <w:tr w:rsidR="00A9788E" w:rsidRPr="00C9299E" w:rsidTr="00B07DD3">
        <w:trPr>
          <w:trHeight w:val="1688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pStyle w:val="ac"/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Цифровая трансформация государственного и муниципального управления, экономики и социальной сферы:</w:t>
            </w:r>
          </w:p>
          <w:p w:rsidR="00A9788E" w:rsidRPr="0059238B" w:rsidRDefault="00A9788E" w:rsidP="00B07DD3">
            <w:pPr>
              <w:autoSpaceDE w:val="0"/>
              <w:autoSpaceDN w:val="0"/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Показатель «Формирование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платформы».</w:t>
            </w:r>
          </w:p>
        </w:tc>
      </w:tr>
    </w:tbl>
    <w:p w:rsidR="00A9788E" w:rsidRDefault="00A9788E" w:rsidP="00A9788E">
      <w:pPr>
        <w:pStyle w:val="2"/>
      </w:pPr>
    </w:p>
    <w:p w:rsidR="00A9788E" w:rsidRPr="00C9299E" w:rsidRDefault="00A9788E" w:rsidP="00A9788E">
      <w:pPr>
        <w:pStyle w:val="2"/>
      </w:pPr>
      <w:r>
        <w:br w:type="page"/>
      </w:r>
      <w:r w:rsidRPr="00C9299E">
        <w:lastRenderedPageBreak/>
        <w:t>2. Показатели муниципальной программы</w:t>
      </w:r>
    </w:p>
    <w:p w:rsidR="00A9788E" w:rsidRPr="00C9299E" w:rsidRDefault="00A9788E" w:rsidP="00A9788E">
      <w:pPr>
        <w:jc w:val="right"/>
        <w:rPr>
          <w:rFonts w:cs="Arial"/>
        </w:rPr>
      </w:pPr>
    </w:p>
    <w:tbl>
      <w:tblPr>
        <w:tblW w:w="1503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195"/>
        <w:gridCol w:w="1161"/>
        <w:gridCol w:w="1121"/>
        <w:gridCol w:w="826"/>
        <w:gridCol w:w="696"/>
        <w:gridCol w:w="690"/>
        <w:gridCol w:w="690"/>
        <w:gridCol w:w="685"/>
        <w:gridCol w:w="719"/>
        <w:gridCol w:w="667"/>
        <w:gridCol w:w="690"/>
        <w:gridCol w:w="1057"/>
        <w:gridCol w:w="1215"/>
        <w:gridCol w:w="2072"/>
      </w:tblGrid>
      <w:tr w:rsidR="00A9788E" w:rsidRPr="00A9788E" w:rsidTr="00B07DD3">
        <w:trPr>
          <w:trHeight w:val="444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 xml:space="preserve"> № </w:t>
            </w:r>
            <w:proofErr w:type="gramStart"/>
            <w:r w:rsidRPr="00A9788E">
              <w:rPr>
                <w:rFonts w:cs="Arial"/>
                <w:sz w:val="18"/>
                <w:szCs w:val="18"/>
              </w:rPr>
              <w:t>п</w:t>
            </w:r>
            <w:proofErr w:type="gramEnd"/>
            <w:r w:rsidRPr="00A9788E">
              <w:rPr>
                <w:rFonts w:cs="Arial"/>
                <w:sz w:val="18"/>
                <w:szCs w:val="18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5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Базовое значение</w:t>
            </w:r>
          </w:p>
        </w:tc>
        <w:tc>
          <w:tcPr>
            <w:tcW w:w="425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0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proofErr w:type="gramStart"/>
            <w:r w:rsidRPr="00A9788E">
              <w:rPr>
                <w:rFonts w:cs="Arial"/>
                <w:sz w:val="18"/>
                <w:szCs w:val="18"/>
              </w:rPr>
              <w:t>Ответст</w:t>
            </w:r>
            <w:proofErr w:type="spellEnd"/>
            <w:r w:rsidRPr="00A9788E">
              <w:rPr>
                <w:rFonts w:cs="Arial"/>
                <w:sz w:val="18"/>
                <w:szCs w:val="18"/>
              </w:rPr>
              <w:t>-венный</w:t>
            </w:r>
            <w:proofErr w:type="gramEnd"/>
            <w:r w:rsidRPr="00A9788E">
              <w:rPr>
                <w:rFonts w:cs="Arial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A9788E" w:rsidRPr="00A9788E" w:rsidTr="00B07DD3">
        <w:trPr>
          <w:trHeight w:val="5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788E" w:rsidRPr="00A9788E" w:rsidRDefault="00A9788E" w:rsidP="00B07DD3">
            <w:pPr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788E" w:rsidRPr="00A9788E" w:rsidRDefault="00A9788E" w:rsidP="00B07DD3">
            <w:pPr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788E" w:rsidRPr="00A9788E" w:rsidRDefault="00A9788E" w:rsidP="00B07DD3">
            <w:pPr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788E" w:rsidRPr="00A9788E" w:rsidRDefault="00A9788E" w:rsidP="00B07DD3">
            <w:pPr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proofErr w:type="gramStart"/>
            <w:r w:rsidRPr="00A9788E">
              <w:rPr>
                <w:rFonts w:cs="Arial"/>
                <w:sz w:val="18"/>
                <w:szCs w:val="18"/>
              </w:rPr>
              <w:t>значе-ние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2026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2028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2030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788E" w:rsidRPr="00A9788E" w:rsidRDefault="00A9788E" w:rsidP="00B07DD3">
            <w:pPr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788E" w:rsidRPr="00A9788E" w:rsidRDefault="00A9788E" w:rsidP="00B07DD3">
            <w:pPr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788E" w:rsidRPr="00A9788E" w:rsidRDefault="00A9788E" w:rsidP="00B07DD3">
            <w:pPr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9788E" w:rsidRPr="00A9788E" w:rsidTr="00B07DD3">
        <w:trPr>
          <w:trHeight w:val="25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right="-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-2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9788E" w:rsidRPr="00A9788E" w:rsidTr="00B07DD3">
        <w:trPr>
          <w:trHeight w:val="454"/>
        </w:trPr>
        <w:tc>
          <w:tcPr>
            <w:tcW w:w="15026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color w:val="000000"/>
                <w:sz w:val="18"/>
                <w:szCs w:val="18"/>
              </w:rPr>
              <w:t>Цель: Повышение эффективности муниципальной службы в городе Югорске</w:t>
            </w:r>
          </w:p>
        </w:tc>
      </w:tr>
      <w:tr w:rsidR="00A9788E" w:rsidRPr="00A9788E" w:rsidTr="00B07DD3">
        <w:trPr>
          <w:trHeight w:val="25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right="-23" w:firstLine="0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 xml:space="preserve">Доля муниципальных служащих, лиц, замещающих муниципальные должности и лиц, включенных в кадровый резерв и резерв управленческих кадров, прошедших </w:t>
            </w:r>
            <w:proofErr w:type="gramStart"/>
            <w:r w:rsidRPr="00A9788E">
              <w:rPr>
                <w:rFonts w:ascii="Arial" w:hAnsi="Arial" w:cs="Arial"/>
                <w:sz w:val="18"/>
                <w:szCs w:val="18"/>
              </w:rPr>
              <w:t>обучение по программам</w:t>
            </w:r>
            <w:proofErr w:type="gramEnd"/>
            <w:r w:rsidRPr="00A9788E">
              <w:rPr>
                <w:rFonts w:ascii="Arial" w:hAnsi="Arial" w:cs="Arial"/>
                <w:sz w:val="18"/>
                <w:szCs w:val="18"/>
              </w:rPr>
              <w:t xml:space="preserve">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 xml:space="preserve"> МП города Югорска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 xml:space="preserve">Процент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right="-2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788E">
              <w:rPr>
                <w:rFonts w:ascii="Arial" w:hAnsi="Arial" w:cs="Arial"/>
                <w:color w:val="000000"/>
                <w:sz w:val="18"/>
                <w:szCs w:val="18"/>
              </w:rPr>
              <w:t>УМСКиН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-</w:t>
            </w:r>
          </w:p>
        </w:tc>
      </w:tr>
      <w:tr w:rsidR="00A9788E" w:rsidRPr="00A9788E" w:rsidTr="00B07DD3">
        <w:trPr>
          <w:trHeight w:val="127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right="-23" w:firstLine="0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</w:t>
            </w:r>
          </w:p>
          <w:p w:rsidR="00A9788E" w:rsidRPr="00A9788E" w:rsidRDefault="00A9788E" w:rsidP="00B07DD3">
            <w:pPr>
              <w:pStyle w:val="ab"/>
              <w:ind w:left="0" w:right="-23" w:firstLine="0"/>
              <w:rPr>
                <w:rFonts w:ascii="Arial" w:hAnsi="Arial" w:cs="Arial"/>
                <w:sz w:val="18"/>
                <w:szCs w:val="18"/>
              </w:rPr>
            </w:pPr>
          </w:p>
          <w:p w:rsidR="00A9788E" w:rsidRPr="00A9788E" w:rsidRDefault="00A9788E" w:rsidP="00B07DD3">
            <w:pPr>
              <w:pStyle w:val="s1"/>
              <w:shd w:val="clear" w:color="auto" w:fill="FFFFFF"/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lastRenderedPageBreak/>
              <w:t xml:space="preserve"> МП города Югорска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 xml:space="preserve">Процент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right="-2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788E">
              <w:rPr>
                <w:rFonts w:ascii="Arial" w:hAnsi="Arial" w:cs="Arial"/>
                <w:color w:val="000000"/>
                <w:sz w:val="18"/>
                <w:szCs w:val="18"/>
              </w:rPr>
              <w:t>УМСКиН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color w:val="000000"/>
                <w:sz w:val="18"/>
                <w:szCs w:val="18"/>
              </w:rPr>
              <w:t xml:space="preserve"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</w:t>
            </w:r>
            <w:r w:rsidRPr="00A9788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квалификаций, включая механизмы регулярной оценки и обратной связи в рамках единой цифровой платформы</w:t>
            </w:r>
          </w:p>
        </w:tc>
      </w:tr>
      <w:tr w:rsidR="00A9788E" w:rsidRPr="00A9788E" w:rsidTr="00B07DD3">
        <w:trPr>
          <w:trHeight w:val="25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right="-23" w:firstLine="0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 xml:space="preserve"> МП города Югорска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 xml:space="preserve">Процент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right="-2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788E">
              <w:rPr>
                <w:rFonts w:ascii="Arial" w:hAnsi="Arial" w:cs="Arial"/>
                <w:color w:val="000000"/>
                <w:sz w:val="18"/>
                <w:szCs w:val="18"/>
              </w:rPr>
              <w:t>УМСКиН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A9788E" w:rsidRPr="00A9788E" w:rsidTr="00B07DD3">
        <w:trPr>
          <w:trHeight w:val="25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autoSpaceDE w:val="0"/>
              <w:autoSpaceDN w:val="0"/>
              <w:ind w:firstLine="0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Численность обучающихся в образовательных организациях высшего образования и образовательных организациях муниципальных служащих города Югорска, участвующих в конкурсах (олимпиадах), направленных на повышение престижа и открытости муниципальной службы, в том числе, прошедших практику (производственную, учебную, преддипломную и т.п.) в органах местного самоуправления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 xml:space="preserve"> МП города Югорска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Человек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right="-2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8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pStyle w:val="ab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788E">
              <w:rPr>
                <w:rFonts w:ascii="Arial" w:hAnsi="Arial" w:cs="Arial"/>
                <w:color w:val="000000"/>
                <w:sz w:val="18"/>
                <w:szCs w:val="18"/>
              </w:rPr>
              <w:t>УМСКиН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A9788E" w:rsidRDefault="00A9788E" w:rsidP="00B07DD3">
            <w:pPr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A9788E">
              <w:rPr>
                <w:rFonts w:cs="Arial"/>
                <w:sz w:val="18"/>
                <w:szCs w:val="18"/>
              </w:rPr>
              <w:t>-</w:t>
            </w:r>
          </w:p>
        </w:tc>
      </w:tr>
    </w:tbl>
    <w:p w:rsidR="00A9788E" w:rsidRDefault="00A9788E" w:rsidP="00A9788E">
      <w:pPr>
        <w:ind w:firstLine="0"/>
        <w:jc w:val="center"/>
        <w:rPr>
          <w:rFonts w:cs="Arial"/>
          <w:sz w:val="20"/>
          <w:szCs w:val="20"/>
        </w:rPr>
      </w:pPr>
      <w:r w:rsidRPr="0059238B">
        <w:rPr>
          <w:rFonts w:cs="Arial"/>
          <w:sz w:val="20"/>
          <w:szCs w:val="20"/>
        </w:rPr>
        <w:t xml:space="preserve"> </w:t>
      </w:r>
    </w:p>
    <w:p w:rsidR="00A9788E" w:rsidRDefault="00A9788E" w:rsidP="00A9788E">
      <w:pPr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  <w:r>
        <w:rPr>
          <w:rFonts w:cs="Arial"/>
          <w:sz w:val="20"/>
          <w:szCs w:val="20"/>
        </w:rPr>
        <w:lastRenderedPageBreak/>
        <w:t>(</w:t>
      </w:r>
      <w:r w:rsidRPr="00F01E43">
        <w:rPr>
          <w:rFonts w:cs="Arial"/>
          <w:sz w:val="20"/>
          <w:szCs w:val="20"/>
        </w:rPr>
        <w:t xml:space="preserve">Раздел 3 </w:t>
      </w:r>
      <w:r>
        <w:rPr>
          <w:rFonts w:cs="Arial"/>
          <w:sz w:val="20"/>
          <w:szCs w:val="20"/>
        </w:rPr>
        <w:t xml:space="preserve">изложен </w:t>
      </w:r>
      <w:r w:rsidRPr="00F01E43">
        <w:rPr>
          <w:rFonts w:cs="Arial"/>
          <w:sz w:val="20"/>
          <w:szCs w:val="20"/>
        </w:rPr>
        <w:t xml:space="preserve">в новой редакции постановлением Администрации </w:t>
      </w:r>
      <w:hyperlink r:id="rId63" w:tooltip="постановление от 09.12.2025 0:00:00 №2453-13-п Администрация г. Югорска&#10;&#10;О внесении изменений в постановление администрации города Югорска от 12.12.2024 № 2106-п " w:history="1">
        <w:r w:rsidRPr="00F01E43">
          <w:rPr>
            <w:rStyle w:val="a3"/>
            <w:sz w:val="20"/>
            <w:szCs w:val="20"/>
          </w:rPr>
          <w:t>от 09.12.2025 № 2453-13-п</w:t>
        </w:r>
      </w:hyperlink>
      <w:r w:rsidRPr="00F01E43">
        <w:rPr>
          <w:rFonts w:cs="Arial"/>
          <w:sz w:val="20"/>
          <w:szCs w:val="20"/>
        </w:rPr>
        <w:t>)</w:t>
      </w:r>
    </w:p>
    <w:p w:rsidR="00A9788E" w:rsidRPr="0059238B" w:rsidRDefault="00A9788E" w:rsidP="00A9788E">
      <w:pPr>
        <w:ind w:firstLine="0"/>
        <w:jc w:val="center"/>
        <w:rPr>
          <w:rFonts w:cs="Arial"/>
          <w:sz w:val="20"/>
          <w:szCs w:val="20"/>
        </w:rPr>
      </w:pPr>
    </w:p>
    <w:p w:rsidR="00A9788E" w:rsidRPr="00F01E43" w:rsidRDefault="00A9788E" w:rsidP="00A9788E">
      <w:pPr>
        <w:jc w:val="center"/>
        <w:outlineLvl w:val="0"/>
        <w:rPr>
          <w:rFonts w:cs="Arial"/>
          <w:b/>
          <w:bCs/>
          <w:kern w:val="32"/>
          <w:sz w:val="32"/>
          <w:szCs w:val="28"/>
        </w:rPr>
      </w:pPr>
      <w:r w:rsidRPr="00F01E43">
        <w:rPr>
          <w:rFonts w:cs="Arial"/>
          <w:b/>
          <w:bCs/>
          <w:kern w:val="32"/>
          <w:sz w:val="32"/>
          <w:szCs w:val="28"/>
        </w:rPr>
        <w:t>3. Помесячный план достижения показателей муниципальной программы в 2026 году</w:t>
      </w:r>
    </w:p>
    <w:p w:rsidR="00A9788E" w:rsidRPr="00F01E43" w:rsidRDefault="00A9788E" w:rsidP="00A9788E">
      <w:pPr>
        <w:jc w:val="center"/>
        <w:rPr>
          <w:rFonts w:cs="Arial"/>
          <w:szCs w:val="28"/>
        </w:rPr>
      </w:pPr>
    </w:p>
    <w:p w:rsidR="00A9788E" w:rsidRPr="00F01E43" w:rsidRDefault="00A9788E" w:rsidP="00A9788E">
      <w:pPr>
        <w:jc w:val="center"/>
        <w:rPr>
          <w:rFonts w:cs="Arial"/>
          <w:szCs w:val="28"/>
        </w:rPr>
      </w:pPr>
    </w:p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86"/>
        <w:gridCol w:w="3470"/>
        <w:gridCol w:w="1294"/>
        <w:gridCol w:w="1242"/>
        <w:gridCol w:w="677"/>
        <w:gridCol w:w="636"/>
        <w:gridCol w:w="662"/>
        <w:gridCol w:w="612"/>
        <w:gridCol w:w="662"/>
        <w:gridCol w:w="612"/>
        <w:gridCol w:w="597"/>
        <w:gridCol w:w="677"/>
        <w:gridCol w:w="662"/>
        <w:gridCol w:w="521"/>
        <w:gridCol w:w="723"/>
        <w:gridCol w:w="1010"/>
      </w:tblGrid>
      <w:tr w:rsidR="00A9788E" w:rsidRPr="00F01E43" w:rsidTr="00B07DD3">
        <w:trPr>
          <w:trHeight w:val="349"/>
          <w:tblHeader/>
        </w:trPr>
        <w:tc>
          <w:tcPr>
            <w:tcW w:w="200" w:type="pct"/>
            <w:vMerge w:val="restar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 xml:space="preserve"> № </w:t>
            </w:r>
            <w:proofErr w:type="gramStart"/>
            <w:r w:rsidRPr="00F01E43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F01E43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1185" w:type="pct"/>
            <w:vMerge w:val="restart"/>
            <w:vAlign w:val="center"/>
          </w:tcPr>
          <w:p w:rsidR="00A9788E" w:rsidRPr="00F01E43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442" w:type="pct"/>
            <w:vMerge w:val="restart"/>
            <w:vAlign w:val="center"/>
          </w:tcPr>
          <w:p w:rsidR="00A9788E" w:rsidRPr="00F01E43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:rsidR="00A9788E" w:rsidRPr="00F01E43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404" w:type="pct"/>
            <w:gridSpan w:val="11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345" w:type="pct"/>
            <w:vMerge w:val="restart"/>
            <w:vAlign w:val="center"/>
          </w:tcPr>
          <w:p w:rsidR="00A9788E" w:rsidRPr="00F01E43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 xml:space="preserve">На конец </w:t>
            </w:r>
          </w:p>
          <w:p w:rsidR="00A9788E" w:rsidRPr="00F01E43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 xml:space="preserve">2026 года </w:t>
            </w:r>
          </w:p>
        </w:tc>
      </w:tr>
      <w:tr w:rsidR="00A9788E" w:rsidRPr="00F01E43" w:rsidTr="00B07DD3">
        <w:trPr>
          <w:trHeight w:val="661"/>
          <w:tblHeader/>
        </w:trPr>
        <w:tc>
          <w:tcPr>
            <w:tcW w:w="200" w:type="pct"/>
            <w:vMerge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85" w:type="pct"/>
            <w:vMerge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4" w:type="pct"/>
            <w:vMerge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1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янв.</w:t>
            </w:r>
          </w:p>
        </w:tc>
        <w:tc>
          <w:tcPr>
            <w:tcW w:w="217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фев.</w:t>
            </w:r>
          </w:p>
        </w:tc>
        <w:tc>
          <w:tcPr>
            <w:tcW w:w="226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март</w:t>
            </w:r>
          </w:p>
        </w:tc>
        <w:tc>
          <w:tcPr>
            <w:tcW w:w="209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апр.</w:t>
            </w:r>
          </w:p>
        </w:tc>
        <w:tc>
          <w:tcPr>
            <w:tcW w:w="226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май</w:t>
            </w:r>
          </w:p>
        </w:tc>
        <w:tc>
          <w:tcPr>
            <w:tcW w:w="209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июнь</w:t>
            </w:r>
          </w:p>
        </w:tc>
        <w:tc>
          <w:tcPr>
            <w:tcW w:w="204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июль</w:t>
            </w:r>
          </w:p>
        </w:tc>
        <w:tc>
          <w:tcPr>
            <w:tcW w:w="231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авг.</w:t>
            </w:r>
          </w:p>
        </w:tc>
        <w:tc>
          <w:tcPr>
            <w:tcW w:w="226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сен.</w:t>
            </w:r>
          </w:p>
        </w:tc>
        <w:tc>
          <w:tcPr>
            <w:tcW w:w="178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окт.</w:t>
            </w:r>
          </w:p>
        </w:tc>
        <w:tc>
          <w:tcPr>
            <w:tcW w:w="246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ноя.</w:t>
            </w:r>
          </w:p>
        </w:tc>
        <w:tc>
          <w:tcPr>
            <w:tcW w:w="345" w:type="pct"/>
            <w:vMerge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9788E" w:rsidRPr="00F01E43" w:rsidTr="00B07DD3">
        <w:trPr>
          <w:trHeight w:val="204"/>
          <w:tblHeader/>
        </w:trPr>
        <w:tc>
          <w:tcPr>
            <w:tcW w:w="200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85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42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24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1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7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26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bCs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09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26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09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04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31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26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78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46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45" w:type="pct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16</w:t>
            </w:r>
          </w:p>
        </w:tc>
      </w:tr>
      <w:tr w:rsidR="00A9788E" w:rsidRPr="00F01E43" w:rsidTr="00B07DD3">
        <w:trPr>
          <w:trHeight w:val="204"/>
          <w:tblHeader/>
        </w:trPr>
        <w:tc>
          <w:tcPr>
            <w:tcW w:w="200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E43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0" w:type="pct"/>
            <w:gridSpan w:val="15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F01E43">
              <w:rPr>
                <w:rFonts w:cs="Arial"/>
                <w:color w:val="000000"/>
                <w:sz w:val="20"/>
                <w:szCs w:val="20"/>
              </w:rPr>
              <w:t>Цель: Повышение эффективности муниципальной службы в городе Югорске</w:t>
            </w:r>
          </w:p>
        </w:tc>
      </w:tr>
      <w:tr w:rsidR="00A9788E" w:rsidRPr="00F01E43" w:rsidTr="00B07DD3">
        <w:trPr>
          <w:trHeight w:val="204"/>
          <w:tblHeader/>
        </w:trPr>
        <w:tc>
          <w:tcPr>
            <w:tcW w:w="200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E43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185" w:type="pct"/>
          </w:tcPr>
          <w:p w:rsidR="00A9788E" w:rsidRPr="00F01E43" w:rsidRDefault="00A9788E" w:rsidP="00B07DD3">
            <w:pPr>
              <w:spacing w:before="60" w:after="60"/>
              <w:ind w:left="108" w:right="105" w:firstLine="0"/>
              <w:rPr>
                <w:rFonts w:cs="Arial"/>
                <w:sz w:val="20"/>
                <w:szCs w:val="20"/>
                <w:highlight w:val="yellow"/>
              </w:rPr>
            </w:pPr>
            <w:r w:rsidRPr="00F01E43">
              <w:rPr>
                <w:rFonts w:cs="Arial"/>
                <w:color w:val="000000"/>
                <w:sz w:val="20"/>
                <w:szCs w:val="20"/>
              </w:rPr>
              <w:t xml:space="preserve">Доля муниципальных служащих, лиц, замещающих муниципальные должности и лиц, включенных в кадровый резерв и резерв управленческих кадров, прошедших </w:t>
            </w:r>
            <w:proofErr w:type="gramStart"/>
            <w:r w:rsidRPr="00F01E43">
              <w:rPr>
                <w:rFonts w:cs="Arial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F01E43">
              <w:rPr>
                <w:rFonts w:cs="Arial"/>
                <w:color w:val="000000"/>
                <w:sz w:val="20"/>
                <w:szCs w:val="20"/>
              </w:rPr>
              <w:t xml:space="preserve">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442" w:type="pct"/>
            <w:vAlign w:val="center"/>
          </w:tcPr>
          <w:p w:rsidR="00A9788E" w:rsidRPr="00F01E43" w:rsidRDefault="00A9788E" w:rsidP="00B07DD3">
            <w:pPr>
              <w:ind w:firstLine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 xml:space="preserve"> МП города Югорска</w:t>
            </w:r>
          </w:p>
        </w:tc>
        <w:tc>
          <w:tcPr>
            <w:tcW w:w="424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26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209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26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45,0</w:t>
            </w:r>
          </w:p>
        </w:tc>
        <w:tc>
          <w:tcPr>
            <w:tcW w:w="204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31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26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75,0</w:t>
            </w:r>
          </w:p>
        </w:tc>
        <w:tc>
          <w:tcPr>
            <w:tcW w:w="178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46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345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79,0</w:t>
            </w:r>
          </w:p>
        </w:tc>
      </w:tr>
      <w:tr w:rsidR="00A9788E" w:rsidRPr="00F01E43" w:rsidTr="00B07DD3">
        <w:trPr>
          <w:trHeight w:val="204"/>
          <w:tblHeader/>
        </w:trPr>
        <w:tc>
          <w:tcPr>
            <w:tcW w:w="200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E43">
              <w:rPr>
                <w:rFonts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185" w:type="pct"/>
            <w:vAlign w:val="center"/>
          </w:tcPr>
          <w:p w:rsidR="00A9788E" w:rsidRPr="00F01E43" w:rsidRDefault="00A9788E" w:rsidP="00B07DD3">
            <w:pPr>
              <w:ind w:left="66" w:right="84" w:firstLine="0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F01E43">
              <w:rPr>
                <w:rFonts w:cs="Arial"/>
                <w:color w:val="000000"/>
                <w:sz w:val="20"/>
                <w:szCs w:val="20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442" w:type="pct"/>
            <w:vAlign w:val="center"/>
          </w:tcPr>
          <w:p w:rsidR="00A9788E" w:rsidRPr="00F01E43" w:rsidRDefault="00A9788E" w:rsidP="00B07DD3">
            <w:pPr>
              <w:ind w:firstLine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 xml:space="preserve"> МП города Югорска</w:t>
            </w:r>
          </w:p>
        </w:tc>
        <w:tc>
          <w:tcPr>
            <w:tcW w:w="424" w:type="pct"/>
            <w:vAlign w:val="center"/>
          </w:tcPr>
          <w:p w:rsidR="00A9788E" w:rsidRPr="00F01E43" w:rsidRDefault="00A9788E" w:rsidP="00B07DD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E43">
              <w:rPr>
                <w:rFonts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17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26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95,0</w:t>
            </w:r>
          </w:p>
        </w:tc>
        <w:tc>
          <w:tcPr>
            <w:tcW w:w="209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26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09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95,0</w:t>
            </w:r>
          </w:p>
        </w:tc>
        <w:tc>
          <w:tcPr>
            <w:tcW w:w="204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31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26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95,0</w:t>
            </w:r>
          </w:p>
        </w:tc>
        <w:tc>
          <w:tcPr>
            <w:tcW w:w="178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46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345" w:type="pct"/>
            <w:vAlign w:val="center"/>
          </w:tcPr>
          <w:p w:rsidR="00A9788E" w:rsidRPr="00F01E43" w:rsidRDefault="00A9788E" w:rsidP="00B07DD3">
            <w:pPr>
              <w:spacing w:before="60" w:after="6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01E43">
              <w:rPr>
                <w:rFonts w:cs="Arial"/>
                <w:sz w:val="20"/>
                <w:szCs w:val="20"/>
              </w:rPr>
              <w:t>98,5</w:t>
            </w:r>
          </w:p>
        </w:tc>
      </w:tr>
    </w:tbl>
    <w:p w:rsidR="00A9788E" w:rsidRPr="00F01E43" w:rsidRDefault="00A9788E" w:rsidP="00A9788E">
      <w:pPr>
        <w:jc w:val="center"/>
        <w:rPr>
          <w:rFonts w:cs="Arial"/>
          <w:szCs w:val="28"/>
          <w:vertAlign w:val="superscript"/>
        </w:rPr>
      </w:pPr>
    </w:p>
    <w:p w:rsidR="00A9788E" w:rsidRPr="00C9299E" w:rsidRDefault="00A9788E" w:rsidP="00A9788E">
      <w:pPr>
        <w:pStyle w:val="2"/>
      </w:pPr>
      <w:r>
        <w:br w:type="page"/>
      </w:r>
      <w:r w:rsidRPr="00C9299E">
        <w:lastRenderedPageBreak/>
        <w:t>4. Структура муниципальной программы</w:t>
      </w:r>
    </w:p>
    <w:p w:rsidR="00A9788E" w:rsidRPr="00C9299E" w:rsidRDefault="00A9788E" w:rsidP="00A9788E">
      <w:pPr>
        <w:pStyle w:val="ConsPlusNormal0"/>
        <w:jc w:val="center"/>
        <w:rPr>
          <w:sz w:val="24"/>
        </w:rPr>
      </w:pPr>
    </w:p>
    <w:tbl>
      <w:tblPr>
        <w:tblW w:w="1502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529"/>
        <w:gridCol w:w="4819"/>
        <w:gridCol w:w="3827"/>
      </w:tblGrid>
      <w:tr w:rsidR="00A9788E" w:rsidRPr="00C9299E" w:rsidTr="00B07DD3">
        <w:trPr>
          <w:trHeight w:val="49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 xml:space="preserve"> № </w:t>
            </w:r>
            <w:proofErr w:type="gramStart"/>
            <w:r w:rsidRPr="0059238B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59238B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Связь с показателями</w:t>
            </w:r>
          </w:p>
        </w:tc>
      </w:tr>
      <w:tr w:rsidR="00A9788E" w:rsidRPr="00C9299E" w:rsidTr="00B07DD3">
        <w:trPr>
          <w:trHeight w:val="27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4</w:t>
            </w:r>
          </w:p>
        </w:tc>
      </w:tr>
      <w:tr w:rsidR="00A9788E" w:rsidRPr="00C9299E" w:rsidTr="00B07DD3">
        <w:trPr>
          <w:trHeight w:val="1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41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Комплекс процессных мероприятий «Развитие кадрового состава и антикоррупционных технологий»</w:t>
            </w:r>
          </w:p>
        </w:tc>
      </w:tr>
      <w:tr w:rsidR="00A9788E" w:rsidRPr="00C9299E" w:rsidTr="00B07DD3">
        <w:trPr>
          <w:trHeight w:val="1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proofErr w:type="gramStart"/>
            <w:r w:rsidRPr="0059238B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59238B">
              <w:rPr>
                <w:rFonts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59238B">
              <w:rPr>
                <w:rFonts w:cs="Arial"/>
                <w:color w:val="000000"/>
                <w:sz w:val="20"/>
                <w:szCs w:val="20"/>
              </w:rPr>
              <w:t>УМСКиН</w:t>
            </w:r>
            <w:proofErr w:type="spellEnd"/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Срок реализации: 2025-2030</w:t>
            </w:r>
          </w:p>
        </w:tc>
      </w:tr>
      <w:tr w:rsidR="00A9788E" w:rsidRPr="00C9299E" w:rsidTr="00B07DD3">
        <w:trPr>
          <w:trHeight w:val="1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1.1.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autoSpaceDE w:val="0"/>
              <w:autoSpaceDN w:val="0"/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Формирование высококвалифицированного кадрового состава муниципальной службы города Югорска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autoSpaceDE w:val="0"/>
              <w:autoSpaceDN w:val="0"/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Замещение вакантных должностей муниципальной службы из кадрового резерва, резерва управленческих кадров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</w:t>
            </w:r>
          </w:p>
        </w:tc>
      </w:tr>
      <w:tr w:rsidR="00A9788E" w:rsidRPr="00C9299E" w:rsidTr="00B07DD3">
        <w:trPr>
          <w:trHeight w:val="1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1.2.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autoSpaceDE w:val="0"/>
              <w:autoSpaceDN w:val="0"/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Содействие повышению профессионального уровня муниципальных служащих, управленческих кадров и лиц, включенных в резерв управленческих кадров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autoSpaceDE w:val="0"/>
              <w:autoSpaceDN w:val="0"/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 xml:space="preserve">Обеспечение получения дополнительного профессионального образования муниципальными служащими администрации, лицами, замещающими муниципальные должности и лицами, включенными в кадровый резерв и резерв управленческих кадров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 xml:space="preserve">Доля муниципальных служащих, лиц, замещающих муниципальные должности и лиц, включенных в кадровый резерв и резерв управленческих кадров, прошедших </w:t>
            </w:r>
            <w:proofErr w:type="gramStart"/>
            <w:r w:rsidRPr="0059238B">
              <w:rPr>
                <w:rFonts w:cs="Arial"/>
                <w:sz w:val="20"/>
                <w:szCs w:val="20"/>
              </w:rPr>
              <w:t>обучение по программам</w:t>
            </w:r>
            <w:proofErr w:type="gramEnd"/>
            <w:r w:rsidRPr="0059238B">
              <w:rPr>
                <w:rFonts w:cs="Arial"/>
                <w:sz w:val="20"/>
                <w:szCs w:val="20"/>
              </w:rPr>
              <w:t xml:space="preserve"> дополнительного профессионального образования, от потребности, определенной муниципальным образованием</w:t>
            </w:r>
          </w:p>
        </w:tc>
      </w:tr>
      <w:tr w:rsidR="00A9788E" w:rsidRPr="00C9299E" w:rsidTr="00B07DD3">
        <w:trPr>
          <w:trHeight w:val="1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1.3.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autoSpaceDE w:val="0"/>
              <w:autoSpaceDN w:val="0"/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Обеспечение мер, способствующих эффективности в сфере профилактики коррупции на муниципальной службе в городе Югорске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autoSpaceDE w:val="0"/>
              <w:autoSpaceDN w:val="0"/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Усовершенствование механизмов предупреждения коррупции, выявления коррупционных рисков, формированию антикоррупционного поведения муниципальных служащих города Югорска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</w:tr>
      <w:tr w:rsidR="00A9788E" w:rsidRPr="00C9299E" w:rsidTr="00B07DD3">
        <w:trPr>
          <w:trHeight w:val="1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41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Комплекс процессных мероприятий «Развитие кадрового потенциала»</w:t>
            </w:r>
          </w:p>
        </w:tc>
      </w:tr>
      <w:tr w:rsidR="00A9788E" w:rsidRPr="00C9299E" w:rsidTr="00B07DD3">
        <w:trPr>
          <w:trHeight w:val="31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proofErr w:type="gramStart"/>
            <w:r w:rsidRPr="0059238B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59238B">
              <w:rPr>
                <w:rFonts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59238B">
              <w:rPr>
                <w:rFonts w:cs="Arial"/>
                <w:color w:val="000000"/>
                <w:sz w:val="20"/>
                <w:szCs w:val="20"/>
              </w:rPr>
              <w:t>УМСКиН</w:t>
            </w:r>
            <w:proofErr w:type="spellEnd"/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Срок реализации: 2025-2030</w:t>
            </w:r>
          </w:p>
        </w:tc>
      </w:tr>
      <w:tr w:rsidR="00A9788E" w:rsidRPr="00C9299E" w:rsidTr="00B07DD3">
        <w:trPr>
          <w:trHeight w:val="282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5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Повышение престижа муниципальной службы города Югорска</w:t>
            </w:r>
          </w:p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Создание позитивного имиджа органов местного самоуправления, муниципальной службы города Сохранение информационной открытости формирования кадрового состава. Содействие мотивации деятельности муниципальных служащих города Югорска и привлечению на муниципальную службу, повышение доверия населения органам власти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5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Численность обучающихся в образовательных организациях высшего образования и образовательных организациях муниципальных служащих города Югорска, участвующих в конкурсах (олимпиадах), направленных на повышение престижа и открытости муниципальной службы, в том числе, прошедших практику (производственную, учебную, преддипломную и т.п.) в органах местного самоуправления города Югорска</w:t>
            </w:r>
          </w:p>
        </w:tc>
      </w:tr>
    </w:tbl>
    <w:p w:rsidR="00A9788E" w:rsidRDefault="00A9788E" w:rsidP="00A9788E">
      <w:pPr>
        <w:pStyle w:val="ConsPlusNormal0"/>
        <w:jc w:val="center"/>
        <w:rPr>
          <w:sz w:val="24"/>
          <w:szCs w:val="24"/>
          <w:vertAlign w:val="superscript"/>
        </w:rPr>
      </w:pPr>
    </w:p>
    <w:p w:rsidR="00A9788E" w:rsidRDefault="00A9788E" w:rsidP="00A9788E">
      <w:pPr>
        <w:ind w:firstLine="0"/>
        <w:jc w:val="center"/>
        <w:rPr>
          <w:rFonts w:cs="Arial"/>
          <w:sz w:val="20"/>
          <w:szCs w:val="20"/>
        </w:rPr>
      </w:pPr>
      <w:r>
        <w:rPr>
          <w:vertAlign w:val="superscript"/>
        </w:rPr>
        <w:br w:type="page"/>
      </w:r>
      <w:r>
        <w:rPr>
          <w:rFonts w:cs="Arial"/>
          <w:sz w:val="20"/>
          <w:szCs w:val="20"/>
        </w:rPr>
        <w:lastRenderedPageBreak/>
        <w:t>(</w:t>
      </w:r>
      <w:r w:rsidRPr="00F01E43">
        <w:rPr>
          <w:rFonts w:cs="Arial"/>
          <w:sz w:val="20"/>
          <w:szCs w:val="20"/>
        </w:rPr>
        <w:t xml:space="preserve">Раздел </w:t>
      </w:r>
      <w:r>
        <w:rPr>
          <w:rFonts w:cs="Arial"/>
          <w:sz w:val="20"/>
          <w:szCs w:val="20"/>
        </w:rPr>
        <w:t>5</w:t>
      </w:r>
      <w:r w:rsidRPr="00F01E4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изложен </w:t>
      </w:r>
      <w:r w:rsidRPr="00F01E43">
        <w:rPr>
          <w:rFonts w:cs="Arial"/>
          <w:sz w:val="20"/>
          <w:szCs w:val="20"/>
        </w:rPr>
        <w:t xml:space="preserve">в новой редакции постановлением Администрации </w:t>
      </w:r>
      <w:hyperlink r:id="rId64" w:tooltip="постановление от 09.12.2025 0:00:00 №2453-13-п Администрация г. Югорска&#10;&#10;О внесении изменений в постановление администрации города Югорска от 12.12.2024 № 2106-п " w:history="1">
        <w:r w:rsidRPr="00F01E43">
          <w:rPr>
            <w:rStyle w:val="a3"/>
            <w:sz w:val="20"/>
            <w:szCs w:val="20"/>
          </w:rPr>
          <w:t>от 09.12.2025 № 2453-13-п</w:t>
        </w:r>
      </w:hyperlink>
      <w:r w:rsidRPr="00F01E43">
        <w:rPr>
          <w:rFonts w:cs="Arial"/>
          <w:sz w:val="20"/>
          <w:szCs w:val="20"/>
        </w:rPr>
        <w:t>)</w:t>
      </w:r>
    </w:p>
    <w:p w:rsidR="00A9788E" w:rsidRDefault="00A9788E" w:rsidP="00A9788E">
      <w:pPr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Pr="00F01E43">
        <w:rPr>
          <w:rFonts w:cs="Arial"/>
          <w:sz w:val="20"/>
          <w:szCs w:val="20"/>
        </w:rPr>
        <w:t xml:space="preserve">Раздел </w:t>
      </w:r>
      <w:r>
        <w:rPr>
          <w:rFonts w:cs="Arial"/>
          <w:sz w:val="20"/>
          <w:szCs w:val="20"/>
        </w:rPr>
        <w:t>5</w:t>
      </w:r>
      <w:r w:rsidRPr="00F01E4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изложен </w:t>
      </w:r>
      <w:r w:rsidRPr="00F01E43">
        <w:rPr>
          <w:rFonts w:cs="Arial"/>
          <w:sz w:val="20"/>
          <w:szCs w:val="20"/>
        </w:rPr>
        <w:t xml:space="preserve">в новой редакции </w:t>
      </w:r>
      <w:r w:rsidRPr="00DD5EE6">
        <w:rPr>
          <w:rFonts w:cs="Arial"/>
          <w:sz w:val="20"/>
          <w:szCs w:val="20"/>
        </w:rPr>
        <w:t xml:space="preserve">постановлением Администрации </w:t>
      </w:r>
      <w:hyperlink r:id="rId65" w:tooltip="постановление от 29.12.2025 0:00:00 №2753-13-п Администрация г. Югорска&#10;&#10;О внесении изменений в постановление администрации города Югорска от 12.12.2024 № 2106-п " w:history="1">
        <w:r w:rsidRPr="00DD5EE6">
          <w:rPr>
            <w:rStyle w:val="a3"/>
            <w:sz w:val="20"/>
            <w:szCs w:val="20"/>
          </w:rPr>
          <w:t>от 29.12.2025 № 2753-13-п</w:t>
        </w:r>
      </w:hyperlink>
      <w:r w:rsidRPr="00DD5EE6">
        <w:rPr>
          <w:rFonts w:cs="Arial"/>
          <w:sz w:val="20"/>
          <w:szCs w:val="20"/>
        </w:rPr>
        <w:t>)</w:t>
      </w:r>
    </w:p>
    <w:p w:rsidR="00A9788E" w:rsidRDefault="00A9788E" w:rsidP="00A9788E">
      <w:pPr>
        <w:pStyle w:val="2"/>
        <w:rPr>
          <w:szCs w:val="24"/>
          <w:vertAlign w:val="superscript"/>
        </w:rPr>
      </w:pPr>
    </w:p>
    <w:p w:rsidR="00107887" w:rsidRPr="00B45DB3" w:rsidRDefault="00107887" w:rsidP="00107887">
      <w:pPr>
        <w:pStyle w:val="1"/>
        <w:rPr>
          <w:color w:val="000000"/>
          <w:szCs w:val="28"/>
        </w:rPr>
      </w:pPr>
      <w:r w:rsidRPr="00B45DB3">
        <w:rPr>
          <w:color w:val="000000"/>
          <w:szCs w:val="28"/>
        </w:rPr>
        <w:t>5. Финансовое обеспечение муниципальной программы «Развитие муниципальной службы»</w:t>
      </w:r>
    </w:p>
    <w:p w:rsidR="00107887" w:rsidRPr="00B45DB3" w:rsidRDefault="00107887" w:rsidP="00107887">
      <w:pPr>
        <w:rPr>
          <w:rFonts w:eastAsia="Calibri" w:cs="Arial"/>
          <w:b/>
          <w:szCs w:val="26"/>
          <w:lang w:eastAsia="en-US"/>
        </w:rPr>
      </w:pPr>
    </w:p>
    <w:p w:rsidR="00107887" w:rsidRPr="00B45DB3" w:rsidRDefault="00107887" w:rsidP="00107887">
      <w:pPr>
        <w:rPr>
          <w:rFonts w:cs="Arial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"/>
        <w:gridCol w:w="5442"/>
        <w:gridCol w:w="1337"/>
        <w:gridCol w:w="1298"/>
        <w:gridCol w:w="1292"/>
        <w:gridCol w:w="1147"/>
        <w:gridCol w:w="1147"/>
        <w:gridCol w:w="1147"/>
        <w:gridCol w:w="1141"/>
      </w:tblGrid>
      <w:tr w:rsidR="00107887" w:rsidRPr="00B45DB3" w:rsidTr="00F33681">
        <w:trPr>
          <w:trHeight w:val="771"/>
        </w:trPr>
        <w:tc>
          <w:tcPr>
            <w:tcW w:w="2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 xml:space="preserve"> № </w:t>
            </w:r>
            <w:proofErr w:type="gramStart"/>
            <w:r w:rsidRPr="00B45DB3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gramEnd"/>
            <w:r w:rsidRPr="00B45DB3">
              <w:rPr>
                <w:rFonts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4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879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107887" w:rsidRPr="00B45DB3" w:rsidTr="00F33681">
        <w:trPr>
          <w:trHeight w:val="315"/>
        </w:trPr>
        <w:tc>
          <w:tcPr>
            <w:tcW w:w="2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7887" w:rsidRPr="00B45DB3" w:rsidRDefault="00107887" w:rsidP="00F33681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7887" w:rsidRPr="00B45DB3" w:rsidRDefault="00107887" w:rsidP="00F33681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Всего</w:t>
            </w:r>
          </w:p>
        </w:tc>
      </w:tr>
      <w:tr w:rsidR="00107887" w:rsidRPr="00B45DB3" w:rsidTr="00F33681">
        <w:trPr>
          <w:trHeight w:val="315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</w:tr>
      <w:tr w:rsidR="00107887" w:rsidRPr="00B45DB3" w:rsidTr="00F33681">
        <w:trPr>
          <w:trHeight w:val="658"/>
        </w:trPr>
        <w:tc>
          <w:tcPr>
            <w:tcW w:w="21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Муниципальная программа «Развитие муниципальной службы» (всего), в том числе: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726,9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727,1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727,1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4 362,4</w:t>
            </w:r>
          </w:p>
        </w:tc>
      </w:tr>
      <w:tr w:rsidR="00107887" w:rsidRPr="00B45DB3" w:rsidTr="00F33681">
        <w:trPr>
          <w:trHeight w:val="315"/>
        </w:trPr>
        <w:tc>
          <w:tcPr>
            <w:tcW w:w="21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726,9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727,1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727,1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4 362,4</w:t>
            </w:r>
          </w:p>
        </w:tc>
      </w:tr>
      <w:tr w:rsidR="00107887" w:rsidRPr="00B45DB3" w:rsidTr="00F33681">
        <w:trPr>
          <w:trHeight w:val="928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«Развитие кадрового состава и антикоррупционных технологий» (всего), в том числе: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B45DB3">
              <w:rPr>
                <w:rFonts w:cs="Arial"/>
                <w:sz w:val="20"/>
                <w:szCs w:val="20"/>
              </w:rPr>
              <w:t>3300,0</w:t>
            </w:r>
          </w:p>
        </w:tc>
      </w:tr>
      <w:tr w:rsidR="00107887" w:rsidRPr="00B45DB3" w:rsidTr="00F33681">
        <w:trPr>
          <w:trHeight w:val="31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B45DB3">
              <w:rPr>
                <w:rFonts w:cs="Arial"/>
                <w:sz w:val="20"/>
                <w:szCs w:val="20"/>
              </w:rPr>
              <w:t>3300,0</w:t>
            </w:r>
          </w:p>
        </w:tc>
      </w:tr>
      <w:tr w:rsidR="00107887" w:rsidRPr="00B45DB3" w:rsidTr="00F33681">
        <w:trPr>
          <w:trHeight w:val="525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«Развитие кадрового потенциала» (всего), в том числе: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176,9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177,1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B45DB3">
              <w:rPr>
                <w:rFonts w:cs="Arial"/>
                <w:sz w:val="20"/>
                <w:szCs w:val="20"/>
              </w:rPr>
              <w:t>177,1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B45DB3">
              <w:rPr>
                <w:rFonts w:cs="Arial"/>
                <w:sz w:val="20"/>
                <w:szCs w:val="20"/>
              </w:rPr>
              <w:t>1062,4</w:t>
            </w:r>
          </w:p>
        </w:tc>
      </w:tr>
      <w:tr w:rsidR="00107887" w:rsidRPr="00B45DB3" w:rsidTr="00F33681">
        <w:trPr>
          <w:trHeight w:val="315"/>
        </w:trPr>
        <w:tc>
          <w:tcPr>
            <w:tcW w:w="2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B45DB3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176,9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177,1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DB3">
              <w:rPr>
                <w:rFonts w:ascii="Arial" w:hAnsi="Arial" w:cs="Arial"/>
                <w:sz w:val="20"/>
                <w:szCs w:val="20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B45DB3">
              <w:rPr>
                <w:rFonts w:cs="Arial"/>
                <w:sz w:val="20"/>
                <w:szCs w:val="20"/>
              </w:rPr>
              <w:t>177,1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887" w:rsidRPr="00B45DB3" w:rsidRDefault="00107887" w:rsidP="00F33681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B45DB3">
              <w:rPr>
                <w:rFonts w:cs="Arial"/>
                <w:sz w:val="20"/>
                <w:szCs w:val="20"/>
              </w:rPr>
              <w:t>1062,4</w:t>
            </w:r>
          </w:p>
        </w:tc>
      </w:tr>
    </w:tbl>
    <w:p w:rsidR="00107887" w:rsidRDefault="00107887" w:rsidP="00107887"/>
    <w:p w:rsidR="00A9788E" w:rsidRPr="00C9299E" w:rsidRDefault="00A9788E" w:rsidP="00A9788E">
      <w:pPr>
        <w:pStyle w:val="1"/>
        <w:jc w:val="right"/>
      </w:pPr>
      <w:r>
        <w:br w:type="page"/>
      </w:r>
      <w:r w:rsidRPr="00C9299E">
        <w:lastRenderedPageBreak/>
        <w:t>Приложение</w:t>
      </w:r>
    </w:p>
    <w:p w:rsidR="00A9788E" w:rsidRPr="00C9299E" w:rsidRDefault="00A9788E" w:rsidP="00A9788E">
      <w:pPr>
        <w:pStyle w:val="1"/>
        <w:jc w:val="right"/>
      </w:pPr>
      <w:r w:rsidRPr="00C9299E">
        <w:t>к паспорту</w:t>
      </w:r>
    </w:p>
    <w:p w:rsidR="00A9788E" w:rsidRPr="00C9299E" w:rsidRDefault="00A9788E" w:rsidP="00A9788E">
      <w:pPr>
        <w:pStyle w:val="1"/>
        <w:jc w:val="right"/>
      </w:pPr>
      <w:r w:rsidRPr="00C9299E">
        <w:t>муниципальной программы</w:t>
      </w:r>
    </w:p>
    <w:p w:rsidR="00A9788E" w:rsidRPr="00C9299E" w:rsidRDefault="00A9788E" w:rsidP="00A9788E">
      <w:pPr>
        <w:pStyle w:val="1"/>
      </w:pPr>
    </w:p>
    <w:p w:rsidR="00A9788E" w:rsidRPr="00C9299E" w:rsidRDefault="00A9788E" w:rsidP="00A9788E">
      <w:pPr>
        <w:pStyle w:val="1"/>
      </w:pPr>
      <w:r w:rsidRPr="00C9299E">
        <w:t>Методика расчета целевых показателей муниципальной программы</w:t>
      </w:r>
    </w:p>
    <w:p w:rsidR="00A9788E" w:rsidRPr="00C9299E" w:rsidRDefault="00A9788E" w:rsidP="00A9788E">
      <w:pPr>
        <w:rPr>
          <w:rFonts w:cs="Arial"/>
        </w:rPr>
      </w:pPr>
    </w:p>
    <w:tbl>
      <w:tblPr>
        <w:tblW w:w="1502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129"/>
        <w:gridCol w:w="1559"/>
        <w:gridCol w:w="6770"/>
      </w:tblGrid>
      <w:tr w:rsidR="00A9788E" w:rsidRPr="0059238B" w:rsidTr="00B07DD3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 xml:space="preserve"> № </w:t>
            </w:r>
            <w:proofErr w:type="gramStart"/>
            <w:r w:rsidRPr="0059238B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59238B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6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6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Метод расчета</w:t>
            </w:r>
          </w:p>
        </w:tc>
      </w:tr>
      <w:tr w:rsidR="00A9788E" w:rsidRPr="0059238B" w:rsidTr="00B07DD3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pStyle w:val="ab"/>
              <w:ind w:left="0" w:right="-23"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 xml:space="preserve">Доля муниципальных служащих, лиц, замещающих муниципальные должности и лиц, включенных в кадровый резерв и резерв управленческих кадров, прошедших </w:t>
            </w:r>
            <w:proofErr w:type="gramStart"/>
            <w:r w:rsidRPr="0059238B">
              <w:rPr>
                <w:rFonts w:cs="Arial"/>
                <w:sz w:val="20"/>
                <w:szCs w:val="20"/>
              </w:rPr>
              <w:t>обучение по программам</w:t>
            </w:r>
            <w:proofErr w:type="gramEnd"/>
            <w:r w:rsidRPr="0059238B">
              <w:rPr>
                <w:rFonts w:cs="Arial"/>
                <w:sz w:val="20"/>
                <w:szCs w:val="20"/>
              </w:rPr>
              <w:t xml:space="preserve">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Рассчитывается как отношение количества муниципальных служащих, лиц, замещающих муниципальные должности и лиц, включенных в кадровый резерв и резерв управленческих кадров, обученных по дополнительным профессиональным программам, к количеству муниципальных служащих, лиц, замещающих муниципальные должности и лиц, включенных в кадровый резерв и резерв управленческих кадров, которые определены планом дополнительного профессионального образования</w:t>
            </w:r>
          </w:p>
          <w:p w:rsidR="00A9788E" w:rsidRPr="0059238B" w:rsidRDefault="00A9788E" w:rsidP="00B07DD3">
            <w:pPr>
              <w:ind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 xml:space="preserve">Количество муниципальных служащих, лиц, замещающих муниципальные должности и лиц, включенных в кадровый резерв и резерв </w:t>
            </w:r>
            <w:proofErr w:type="gramStart"/>
            <w:r w:rsidRPr="0059238B">
              <w:rPr>
                <w:rFonts w:cs="Arial"/>
                <w:sz w:val="20"/>
                <w:szCs w:val="20"/>
              </w:rPr>
              <w:t>управленческих кадров, обученных по дополнительным профессиональным программам по итогам года определяется</w:t>
            </w:r>
            <w:proofErr w:type="gramEnd"/>
            <w:r w:rsidRPr="0059238B">
              <w:rPr>
                <w:rFonts w:cs="Arial"/>
                <w:sz w:val="20"/>
                <w:szCs w:val="20"/>
              </w:rPr>
              <w:t xml:space="preserve"> по данным административного учета посредством подсчёта фактов обучения</w:t>
            </w:r>
          </w:p>
        </w:tc>
      </w:tr>
      <w:tr w:rsidR="00A9788E" w:rsidRPr="0059238B" w:rsidTr="00B07DD3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pStyle w:val="ab"/>
              <w:ind w:left="0" w:right="-23"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Рассчитывается как отношение лиц, назначенных на должности муниципальной службы из кадрового резерва, резерва управленческих кадров, к общему количеству лиц, назначенных на вакантные должности муниципальной службы по итогам года</w:t>
            </w:r>
          </w:p>
        </w:tc>
      </w:tr>
      <w:tr w:rsidR="00A9788E" w:rsidRPr="0059238B" w:rsidTr="00B07DD3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88E" w:rsidRPr="0059238B" w:rsidRDefault="00A9788E" w:rsidP="00B07DD3">
            <w:pPr>
              <w:pStyle w:val="ab"/>
              <w:ind w:left="0" w:right="-23"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Данные административного учета по итогам декларационной кампании</w:t>
            </w:r>
          </w:p>
        </w:tc>
      </w:tr>
      <w:tr w:rsidR="00A9788E" w:rsidRPr="0059238B" w:rsidTr="00B07DD3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pStyle w:val="ab"/>
              <w:ind w:left="0" w:right="-23"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Численность обучающихся в образовательных организациях высшего образования и образовательных организациях муниципальных служащих города Югорска, участвующих в конкурсах (олимпиадах), направленных на повышение престижа и открытости муниципальной службы, в том числе, прошедших практику (производственную, учебную, преддипломную и т.п.) в органах местного самоуправления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Человек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88E" w:rsidRPr="0059238B" w:rsidRDefault="00A9788E" w:rsidP="00B07DD3">
            <w:pPr>
              <w:ind w:firstLine="0"/>
              <w:rPr>
                <w:rFonts w:cs="Arial"/>
                <w:sz w:val="20"/>
                <w:szCs w:val="20"/>
              </w:rPr>
            </w:pPr>
            <w:r w:rsidRPr="0059238B">
              <w:rPr>
                <w:rFonts w:cs="Arial"/>
                <w:sz w:val="20"/>
                <w:szCs w:val="20"/>
              </w:rPr>
              <w:t>Данные административного учета посредством подсчёта количества муниципальных правовых актов, документов, подтверждающих участие в конкурсах (олимпиадах), направленных на повышение престижа и открытости муниципальной службы, в том числе, прошедших практику (производственную, учебную, преддипломную и т.п.) в органах местного самоуправления города Югорска по итогам года.</w:t>
            </w:r>
          </w:p>
        </w:tc>
      </w:tr>
    </w:tbl>
    <w:p w:rsidR="00A9788E" w:rsidRPr="0059238B" w:rsidRDefault="00A9788E" w:rsidP="00A9788E">
      <w:pPr>
        <w:autoSpaceDE w:val="0"/>
        <w:autoSpaceDN w:val="0"/>
        <w:spacing w:line="276" w:lineRule="auto"/>
        <w:ind w:firstLine="0"/>
        <w:rPr>
          <w:rFonts w:cs="Arial"/>
          <w:sz w:val="20"/>
          <w:szCs w:val="20"/>
        </w:rPr>
      </w:pPr>
      <w:r w:rsidRPr="0059238B">
        <w:rPr>
          <w:rFonts w:cs="Arial"/>
          <w:b/>
          <w:bCs/>
          <w:sz w:val="20"/>
          <w:szCs w:val="20"/>
        </w:rPr>
        <w:t xml:space="preserve"> </w:t>
      </w:r>
    </w:p>
    <w:p w:rsidR="00540BB1" w:rsidRDefault="00540BB1"/>
    <w:sectPr w:rsidR="00540BB1" w:rsidSect="00A978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6C" w:rsidRDefault="00950D6C">
      <w:r>
        <w:separator/>
      </w:r>
    </w:p>
  </w:endnote>
  <w:endnote w:type="continuationSeparator" w:id="0">
    <w:p w:rsidR="00950D6C" w:rsidRDefault="0095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E6" w:rsidRDefault="00255A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E6" w:rsidRDefault="00255A9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E6" w:rsidRDefault="00255A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6C" w:rsidRDefault="00950D6C">
      <w:r>
        <w:separator/>
      </w:r>
    </w:p>
  </w:footnote>
  <w:footnote w:type="continuationSeparator" w:id="0">
    <w:p w:rsidR="00950D6C" w:rsidRDefault="00950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E6" w:rsidRDefault="00255A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E6" w:rsidRDefault="00255A9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E6" w:rsidRDefault="00255A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A9"/>
    <w:rsid w:val="00107887"/>
    <w:rsid w:val="00125BA9"/>
    <w:rsid w:val="00255A92"/>
    <w:rsid w:val="00540BB1"/>
    <w:rsid w:val="00950D6C"/>
    <w:rsid w:val="00A9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9788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9788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9788E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978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9788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A9788E"/>
    <w:rPr>
      <w:color w:val="0000FF"/>
      <w:u w:val="none"/>
    </w:rPr>
  </w:style>
  <w:style w:type="paragraph" w:styleId="a4">
    <w:name w:val="header"/>
    <w:basedOn w:val="a"/>
    <w:link w:val="a5"/>
    <w:uiPriority w:val="99"/>
    <w:unhideWhenUsed/>
    <w:rsid w:val="00A9788E"/>
  </w:style>
  <w:style w:type="character" w:customStyle="1" w:styleId="a5">
    <w:name w:val="Верхний колонтитул Знак"/>
    <w:basedOn w:val="a0"/>
    <w:link w:val="a4"/>
    <w:uiPriority w:val="99"/>
    <w:rsid w:val="00A9788E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788E"/>
  </w:style>
  <w:style w:type="character" w:customStyle="1" w:styleId="a7">
    <w:name w:val="Нижний колонтитул Знак"/>
    <w:basedOn w:val="a0"/>
    <w:link w:val="a6"/>
    <w:uiPriority w:val="99"/>
    <w:rsid w:val="00A9788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rsid w:val="00A9788E"/>
  </w:style>
  <w:style w:type="paragraph" w:styleId="a9">
    <w:name w:val="No Spacing"/>
    <w:basedOn w:val="a"/>
    <w:link w:val="a8"/>
    <w:uiPriority w:val="1"/>
    <w:qFormat/>
    <w:rsid w:val="00A9788E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b"/>
    <w:rsid w:val="00A9788E"/>
    <w:rPr>
      <w:rFonts w:ascii="Times New Roman" w:hAnsi="Times New Roman" w:cs="Times New Roman"/>
    </w:rPr>
  </w:style>
  <w:style w:type="paragraph" w:styleId="ab">
    <w:name w:val="List Paragraph"/>
    <w:basedOn w:val="a"/>
    <w:link w:val="aa"/>
    <w:qFormat/>
    <w:rsid w:val="00A9788E"/>
    <w:pPr>
      <w:ind w:left="720"/>
    </w:pPr>
    <w:rPr>
      <w:rFonts w:ascii="Times New Roman" w:eastAsiaTheme="minorHAnsi" w:hAnsi="Times New Roman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rsid w:val="00A9788E"/>
    <w:rPr>
      <w:rFonts w:ascii="Arial" w:hAnsi="Arial" w:cs="Arial"/>
    </w:rPr>
  </w:style>
  <w:style w:type="paragraph" w:customStyle="1" w:styleId="ConsPlusNormal0">
    <w:name w:val="ConsPlusNormal"/>
    <w:basedOn w:val="a"/>
    <w:link w:val="ConsPlusNormal"/>
    <w:rsid w:val="00A9788E"/>
    <w:pPr>
      <w:autoSpaceDE w:val="0"/>
      <w:autoSpaceDN w:val="0"/>
      <w:ind w:firstLine="0"/>
      <w:jc w:val="left"/>
    </w:pPr>
    <w:rPr>
      <w:rFonts w:eastAsiaTheme="minorHAnsi" w:cs="Arial"/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A9788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c">
    <w:name w:val="Прижатый влево"/>
    <w:basedOn w:val="a"/>
    <w:rsid w:val="00A9788E"/>
    <w:pPr>
      <w:autoSpaceDE w:val="0"/>
      <w:autoSpaceDN w:val="0"/>
    </w:pPr>
  </w:style>
  <w:style w:type="paragraph" w:customStyle="1" w:styleId="s1">
    <w:name w:val="s_1"/>
    <w:basedOn w:val="a"/>
    <w:rsid w:val="00A9788E"/>
    <w:pPr>
      <w:spacing w:before="100" w:beforeAutospacing="1" w:after="100" w:afterAutospacing="1"/>
    </w:pPr>
  </w:style>
  <w:style w:type="paragraph" w:customStyle="1" w:styleId="ad">
    <w:name w:val="Нормальный (таблица)"/>
    <w:basedOn w:val="a"/>
    <w:next w:val="a"/>
    <w:uiPriority w:val="99"/>
    <w:rsid w:val="0010788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9788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9788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9788E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978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9788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A9788E"/>
    <w:rPr>
      <w:color w:val="0000FF"/>
      <w:u w:val="none"/>
    </w:rPr>
  </w:style>
  <w:style w:type="paragraph" w:styleId="a4">
    <w:name w:val="header"/>
    <w:basedOn w:val="a"/>
    <w:link w:val="a5"/>
    <w:uiPriority w:val="99"/>
    <w:unhideWhenUsed/>
    <w:rsid w:val="00A9788E"/>
  </w:style>
  <w:style w:type="character" w:customStyle="1" w:styleId="a5">
    <w:name w:val="Верхний колонтитул Знак"/>
    <w:basedOn w:val="a0"/>
    <w:link w:val="a4"/>
    <w:uiPriority w:val="99"/>
    <w:rsid w:val="00A9788E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788E"/>
  </w:style>
  <w:style w:type="character" w:customStyle="1" w:styleId="a7">
    <w:name w:val="Нижний колонтитул Знак"/>
    <w:basedOn w:val="a0"/>
    <w:link w:val="a6"/>
    <w:uiPriority w:val="99"/>
    <w:rsid w:val="00A9788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rsid w:val="00A9788E"/>
  </w:style>
  <w:style w:type="paragraph" w:styleId="a9">
    <w:name w:val="No Spacing"/>
    <w:basedOn w:val="a"/>
    <w:link w:val="a8"/>
    <w:uiPriority w:val="1"/>
    <w:qFormat/>
    <w:rsid w:val="00A9788E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b"/>
    <w:rsid w:val="00A9788E"/>
    <w:rPr>
      <w:rFonts w:ascii="Times New Roman" w:hAnsi="Times New Roman" w:cs="Times New Roman"/>
    </w:rPr>
  </w:style>
  <w:style w:type="paragraph" w:styleId="ab">
    <w:name w:val="List Paragraph"/>
    <w:basedOn w:val="a"/>
    <w:link w:val="aa"/>
    <w:qFormat/>
    <w:rsid w:val="00A9788E"/>
    <w:pPr>
      <w:ind w:left="720"/>
    </w:pPr>
    <w:rPr>
      <w:rFonts w:ascii="Times New Roman" w:eastAsiaTheme="minorHAnsi" w:hAnsi="Times New Roman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rsid w:val="00A9788E"/>
    <w:rPr>
      <w:rFonts w:ascii="Arial" w:hAnsi="Arial" w:cs="Arial"/>
    </w:rPr>
  </w:style>
  <w:style w:type="paragraph" w:customStyle="1" w:styleId="ConsPlusNormal0">
    <w:name w:val="ConsPlusNormal"/>
    <w:basedOn w:val="a"/>
    <w:link w:val="ConsPlusNormal"/>
    <w:rsid w:val="00A9788E"/>
    <w:pPr>
      <w:autoSpaceDE w:val="0"/>
      <w:autoSpaceDN w:val="0"/>
      <w:ind w:firstLine="0"/>
      <w:jc w:val="left"/>
    </w:pPr>
    <w:rPr>
      <w:rFonts w:eastAsiaTheme="minorHAnsi" w:cs="Arial"/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A9788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c">
    <w:name w:val="Прижатый влево"/>
    <w:basedOn w:val="a"/>
    <w:rsid w:val="00A9788E"/>
    <w:pPr>
      <w:autoSpaceDE w:val="0"/>
      <w:autoSpaceDN w:val="0"/>
    </w:pPr>
  </w:style>
  <w:style w:type="paragraph" w:customStyle="1" w:styleId="s1">
    <w:name w:val="s_1"/>
    <w:basedOn w:val="a"/>
    <w:rsid w:val="00A9788E"/>
    <w:pPr>
      <w:spacing w:before="100" w:beforeAutospacing="1" w:after="100" w:afterAutospacing="1"/>
    </w:pPr>
  </w:style>
  <w:style w:type="paragraph" w:customStyle="1" w:styleId="ad">
    <w:name w:val="Нормальный (таблица)"/>
    <w:basedOn w:val="a"/>
    <w:next w:val="a"/>
    <w:uiPriority w:val="99"/>
    <w:rsid w:val="0010788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72.16.0.13\content\act\8beffc04-d985-4f76-b130-2b7c2e9fce1f.doc" TargetMode="External"/><Relationship Id="rId18" Type="http://schemas.openxmlformats.org/officeDocument/2006/relationships/hyperlink" Target="file:///\\172.16.0.13\content\act\8beffc04-d985-4f76-b130-2b7c2e9fce1f.doc" TargetMode="External"/><Relationship Id="rId26" Type="http://schemas.openxmlformats.org/officeDocument/2006/relationships/hyperlink" Target="file:///\\172.16.0.13\content\act\8beffc04-d985-4f76-b130-2b7c2e9fce1f.doc" TargetMode="External"/><Relationship Id="rId39" Type="http://schemas.openxmlformats.org/officeDocument/2006/relationships/hyperlink" Target="file:///\\172.16.0.13\content\act\47070783-2c49-4666-a521-4ca9be38957b.doc" TargetMode="External"/><Relationship Id="rId21" Type="http://schemas.openxmlformats.org/officeDocument/2006/relationships/hyperlink" Target="file:///\\172.16.0.13\content\act\6f76cd57-f2c9-4f7b-b1f0-6f89a33436ad.doc" TargetMode="External"/><Relationship Id="rId34" Type="http://schemas.openxmlformats.org/officeDocument/2006/relationships/hyperlink" Target="file:///\\172.16.0.13\content\act\8beffc04-d985-4f76-b130-2b7c2e9fce1f.doc" TargetMode="External"/><Relationship Id="rId42" Type="http://schemas.openxmlformats.org/officeDocument/2006/relationships/hyperlink" Target="file:///\\172.16.0.13\content\act\8beffc04-d985-4f76-b130-2b7c2e9fce1f.doc" TargetMode="External"/><Relationship Id="rId47" Type="http://schemas.openxmlformats.org/officeDocument/2006/relationships/hyperlink" Target="file:///\\172.16.0.13\content\act\83a273a0-4af4-4360-9993-43da55c27da7.doc" TargetMode="External"/><Relationship Id="rId50" Type="http://schemas.openxmlformats.org/officeDocument/2006/relationships/hyperlink" Target="file:///\\172.16.0.13\content\act\8beffc04-d985-4f76-b130-2b7c2e9fce1f.doc" TargetMode="External"/><Relationship Id="rId55" Type="http://schemas.openxmlformats.org/officeDocument/2006/relationships/header" Target="header1.xml"/><Relationship Id="rId63" Type="http://schemas.openxmlformats.org/officeDocument/2006/relationships/hyperlink" Target="file:///\\172.16.0.13\content\act\17068efa-468c-4457-956a-31b4a153bde1.doc" TargetMode="External"/><Relationship Id="rId7" Type="http://schemas.openxmlformats.org/officeDocument/2006/relationships/hyperlink" Target="file:///\\172.16.0.13\content\act\17068efa-468c-4457-956a-31b4a153bde1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\\172.16.0.13\content\act\8beffc04-d985-4f76-b130-2b7c2e9fce1f.doc" TargetMode="External"/><Relationship Id="rId29" Type="http://schemas.openxmlformats.org/officeDocument/2006/relationships/hyperlink" Target="file:///\\172.16.0.13\content\act\523cb4e9-5e70-4e09-b3e3-d47caefcbf8d.doc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\\172.16.0.13\content\act\c0aafc31-9a75-4616-ab07-6f1e220a4280.html" TargetMode="External"/><Relationship Id="rId24" Type="http://schemas.openxmlformats.org/officeDocument/2006/relationships/hyperlink" Target="file:///\\172.16.0.13\content\act\8beffc04-d985-4f76-b130-2b7c2e9fce1f.doc" TargetMode="External"/><Relationship Id="rId32" Type="http://schemas.openxmlformats.org/officeDocument/2006/relationships/hyperlink" Target="file:///\\172.16.0.13\content\act\8beffc04-d985-4f76-b130-2b7c2e9fce1f.doc" TargetMode="External"/><Relationship Id="rId37" Type="http://schemas.openxmlformats.org/officeDocument/2006/relationships/hyperlink" Target="file:///\\172.16.0.13\content\act\e58ff41c-71de-4589-ace6-78d8cde071d0.doc" TargetMode="External"/><Relationship Id="rId40" Type="http://schemas.openxmlformats.org/officeDocument/2006/relationships/hyperlink" Target="file:///\\172.16.0.13\content\act\8beffc04-d985-4f76-b130-2b7c2e9fce1f.doc" TargetMode="External"/><Relationship Id="rId45" Type="http://schemas.openxmlformats.org/officeDocument/2006/relationships/hyperlink" Target="file:///\\172.16.0.13\content\act\0a1c1cf8-abd0-4658-be47-dce5302b82e5.doc" TargetMode="External"/><Relationship Id="rId53" Type="http://schemas.openxmlformats.org/officeDocument/2006/relationships/hyperlink" Target="file:///\\172.16.0.13\content\act\79ee6972-c584-494d-aafd-17d71934fbc0.doc" TargetMode="External"/><Relationship Id="rId58" Type="http://schemas.openxmlformats.org/officeDocument/2006/relationships/footer" Target="footer2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\\172.16.0.13\content\act\61a57b4f-887c-41da-beae-a8f1b080304e.doc" TargetMode="External"/><Relationship Id="rId23" Type="http://schemas.openxmlformats.org/officeDocument/2006/relationships/hyperlink" Target="file:///\\172.16.0.13\content\act\7e0eb866-0221-484f-8919-8c62fb9c5b5a.doc" TargetMode="External"/><Relationship Id="rId28" Type="http://schemas.openxmlformats.org/officeDocument/2006/relationships/hyperlink" Target="file:///\\172.16.0.13\content\act\8beffc04-d985-4f76-b130-2b7c2e9fce1f.doc" TargetMode="External"/><Relationship Id="rId36" Type="http://schemas.openxmlformats.org/officeDocument/2006/relationships/hyperlink" Target="file:///\\172.16.0.13\content\act\8beffc04-d985-4f76-b130-2b7c2e9fce1f.doc" TargetMode="External"/><Relationship Id="rId49" Type="http://schemas.openxmlformats.org/officeDocument/2006/relationships/hyperlink" Target="file:///\\172.16.0.13\content\act\66853764-9f2f-45e6-95c2-ff516858a1f5.doc" TargetMode="External"/><Relationship Id="rId57" Type="http://schemas.openxmlformats.org/officeDocument/2006/relationships/footer" Target="footer1.xml"/><Relationship Id="rId61" Type="http://schemas.openxmlformats.org/officeDocument/2006/relationships/hyperlink" Target="file:///\\172.16.0.13\content\act\17068efa-468c-4457-956a-31b4a153bde1.doc" TargetMode="External"/><Relationship Id="rId10" Type="http://schemas.openxmlformats.org/officeDocument/2006/relationships/hyperlink" Target="file:///\\172.16.0.13\content\act\96e20c02-1b12-465a-b64c-24aa92270007.html" TargetMode="External"/><Relationship Id="rId19" Type="http://schemas.openxmlformats.org/officeDocument/2006/relationships/hyperlink" Target="file:///\\172.16.0.13\content\act\522416da-8541-4f2c-a748-efe148bd3fd9.doc" TargetMode="External"/><Relationship Id="rId31" Type="http://schemas.openxmlformats.org/officeDocument/2006/relationships/hyperlink" Target="file:///\\172.16.0.13\content\act\1cd9bf91-450d-4370-b2b2-83d56710c508.doc" TargetMode="External"/><Relationship Id="rId44" Type="http://schemas.openxmlformats.org/officeDocument/2006/relationships/hyperlink" Target="file:///\\172.16.0.13\content\act\8beffc04-d985-4f76-b130-2b7c2e9fce1f.doc" TargetMode="External"/><Relationship Id="rId52" Type="http://schemas.openxmlformats.org/officeDocument/2006/relationships/hyperlink" Target="file:///\\172.16.0.13\content\act\8beffc04-d985-4f76-b130-2b7c2e9fce1f.doc" TargetMode="External"/><Relationship Id="rId60" Type="http://schemas.openxmlformats.org/officeDocument/2006/relationships/footer" Target="footer3.xml"/><Relationship Id="rId65" Type="http://schemas.openxmlformats.org/officeDocument/2006/relationships/hyperlink" Target="file:///\\172.16.0.13\content\act\b70c791d-c3fb-464f-b7f9-b37ef595c19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72.16.0.13\content\act\8f21b21c-a408-42c4-b9fe-a939b863c84a.html" TargetMode="External"/><Relationship Id="rId14" Type="http://schemas.openxmlformats.org/officeDocument/2006/relationships/hyperlink" Target="file:///\\172.16.0.13\content\act\0484a6f4-1991-4426-a120-74d779de6901.doc" TargetMode="External"/><Relationship Id="rId22" Type="http://schemas.openxmlformats.org/officeDocument/2006/relationships/hyperlink" Target="file:///\\172.16.0.13\content\act\8beffc04-d985-4f76-b130-2b7c2e9fce1f.doc" TargetMode="External"/><Relationship Id="rId27" Type="http://schemas.openxmlformats.org/officeDocument/2006/relationships/hyperlink" Target="file:///\\172.16.0.13\content\act\79504c3f-7e52-4fca-a246-f13577c94c78.doc" TargetMode="External"/><Relationship Id="rId30" Type="http://schemas.openxmlformats.org/officeDocument/2006/relationships/hyperlink" Target="file:///\\172.16.0.13\content\act\8beffc04-d985-4f76-b130-2b7c2e9fce1f.doc" TargetMode="External"/><Relationship Id="rId35" Type="http://schemas.openxmlformats.org/officeDocument/2006/relationships/hyperlink" Target="file:///\\172.16.0.13\content\act\9bd07557-3beb-4b9f-add6-6f166f2f2b35.doc" TargetMode="External"/><Relationship Id="rId43" Type="http://schemas.openxmlformats.org/officeDocument/2006/relationships/hyperlink" Target="file:///\\172.16.0.13\content\act\6b1536a2-b2f4-4c23-b47d-b4412bdff9e8.doc" TargetMode="External"/><Relationship Id="rId48" Type="http://schemas.openxmlformats.org/officeDocument/2006/relationships/hyperlink" Target="file:///\\172.16.0.13\content\act\8beffc04-d985-4f76-b130-2b7c2e9fce1f.doc" TargetMode="External"/><Relationship Id="rId56" Type="http://schemas.openxmlformats.org/officeDocument/2006/relationships/header" Target="header2.xml"/><Relationship Id="rId64" Type="http://schemas.openxmlformats.org/officeDocument/2006/relationships/hyperlink" Target="file:///\\172.16.0.13\content\act\17068efa-468c-4457-956a-31b4a153bde1.doc" TargetMode="External"/><Relationship Id="rId8" Type="http://schemas.openxmlformats.org/officeDocument/2006/relationships/hyperlink" Target="file:///\\172.16.0.13\content\act\b70c791d-c3fb-464f-b7f9-b37ef595c198.doc" TargetMode="External"/><Relationship Id="rId51" Type="http://schemas.openxmlformats.org/officeDocument/2006/relationships/hyperlink" Target="file:///\\172.16.0.13\content\act\e55454fa-b351-4123-81bb-45d5423869a4.doc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172.16.0.13\content\act\fe5d8ec5-968c-45a4-9928-feb3fe6697c2.doc" TargetMode="External"/><Relationship Id="rId17" Type="http://schemas.openxmlformats.org/officeDocument/2006/relationships/hyperlink" Target="file:///\\172.16.0.13\content\act\8874b39d-4a7c-49a9-a295-70646d29adf3.doc" TargetMode="External"/><Relationship Id="rId25" Type="http://schemas.openxmlformats.org/officeDocument/2006/relationships/hyperlink" Target="file:///\\172.16.0.13\content\act\586247e9-c702-47e9-a457-c04b1a86256b.doc" TargetMode="External"/><Relationship Id="rId33" Type="http://schemas.openxmlformats.org/officeDocument/2006/relationships/hyperlink" Target="file:///\\172.16.0.13\content\act\1d004c74-b2a4-4e39-afb4-aeaede1068e0.doc" TargetMode="External"/><Relationship Id="rId38" Type="http://schemas.openxmlformats.org/officeDocument/2006/relationships/hyperlink" Target="file:///\\172.16.0.13\content\act\8beffc04-d985-4f76-b130-2b7c2e9fce1f.doc" TargetMode="External"/><Relationship Id="rId46" Type="http://schemas.openxmlformats.org/officeDocument/2006/relationships/hyperlink" Target="file:///\\172.16.0.13\content\act\8beffc04-d985-4f76-b130-2b7c2e9fce1f.doc" TargetMode="External"/><Relationship Id="rId59" Type="http://schemas.openxmlformats.org/officeDocument/2006/relationships/header" Target="header3.xml"/><Relationship Id="rId67" Type="http://schemas.openxmlformats.org/officeDocument/2006/relationships/theme" Target="theme/theme1.xml"/><Relationship Id="rId20" Type="http://schemas.openxmlformats.org/officeDocument/2006/relationships/hyperlink" Target="file:///\\172.16.0.13\content\act\8beffc04-d985-4f76-b130-2b7c2e9fce1f.doc" TargetMode="External"/><Relationship Id="rId41" Type="http://schemas.openxmlformats.org/officeDocument/2006/relationships/hyperlink" Target="file:///\\172.16.0.13\content\act\9aa575b0-9b69-493c-ab27-9aa976268afa.doc" TargetMode="External"/><Relationship Id="rId54" Type="http://schemas.openxmlformats.org/officeDocument/2006/relationships/hyperlink" Target="file:///\\172.16.0.13\content\act\8beffc04-d985-4f76-b130-2b7c2e9fce1f.doc" TargetMode="External"/><Relationship Id="rId62" Type="http://schemas.openxmlformats.org/officeDocument/2006/relationships/hyperlink" Target="file:///\\172.16.0.13\content\act\b70c791d-c3fb-464f-b7f9-b37ef595c19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3869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СёмкинаТатьяна Сёмкина</cp:lastModifiedBy>
  <cp:revision>2</cp:revision>
  <dcterms:created xsi:type="dcterms:W3CDTF">2026-01-15T09:27:00Z</dcterms:created>
  <dcterms:modified xsi:type="dcterms:W3CDTF">2026-01-15T09:27:00Z</dcterms:modified>
</cp:coreProperties>
</file>